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C3E4C8" w14:textId="77777777" w:rsidR="00754C46" w:rsidRPr="00B127F5" w:rsidRDefault="00754C46" w:rsidP="00754C46">
      <w:pPr>
        <w:spacing w:after="60" w:line="276" w:lineRule="auto"/>
        <w:rPr>
          <w:rFonts w:ascii="Times New Roman" w:hAnsi="Times New Roman"/>
          <w:b/>
          <w:lang w:eastAsia="pl-PL"/>
        </w:rPr>
      </w:pPr>
      <w:r w:rsidRPr="00B127F5">
        <w:rPr>
          <w:rFonts w:ascii="Times New Roman" w:hAnsi="Times New Roman"/>
          <w:b/>
          <w:lang w:eastAsia="pl-PL"/>
        </w:rPr>
        <w:t>AD/ZP/</w:t>
      </w:r>
      <w:r>
        <w:rPr>
          <w:rFonts w:ascii="Times New Roman" w:hAnsi="Times New Roman"/>
          <w:b/>
          <w:lang w:eastAsia="pl-PL"/>
        </w:rPr>
        <w:t>38/26</w:t>
      </w:r>
      <w:r w:rsidRPr="00B127F5">
        <w:rPr>
          <w:rFonts w:ascii="Times New Roman" w:hAnsi="Times New Roman"/>
          <w:b/>
          <w:lang w:eastAsia="pl-PL"/>
        </w:rPr>
        <w:tab/>
      </w:r>
      <w:r w:rsidRPr="00B127F5">
        <w:rPr>
          <w:rFonts w:ascii="Times New Roman" w:hAnsi="Times New Roman"/>
          <w:b/>
          <w:lang w:eastAsia="pl-PL"/>
        </w:rPr>
        <w:tab/>
      </w:r>
      <w:r w:rsidRPr="00B127F5">
        <w:rPr>
          <w:rFonts w:ascii="Times New Roman" w:hAnsi="Times New Roman"/>
          <w:b/>
          <w:lang w:eastAsia="pl-PL"/>
        </w:rPr>
        <w:tab/>
      </w:r>
      <w:r w:rsidRPr="00B127F5">
        <w:rPr>
          <w:rFonts w:ascii="Times New Roman" w:hAnsi="Times New Roman"/>
          <w:b/>
          <w:lang w:eastAsia="pl-PL"/>
        </w:rPr>
        <w:tab/>
      </w:r>
      <w:r w:rsidRPr="00B127F5">
        <w:rPr>
          <w:rFonts w:ascii="Times New Roman" w:hAnsi="Times New Roman"/>
          <w:b/>
          <w:lang w:eastAsia="pl-PL"/>
        </w:rPr>
        <w:tab/>
      </w:r>
      <w:r w:rsidRPr="00B127F5">
        <w:rPr>
          <w:rFonts w:ascii="Times New Roman" w:hAnsi="Times New Roman"/>
          <w:b/>
          <w:lang w:eastAsia="pl-PL"/>
        </w:rPr>
        <w:tab/>
      </w:r>
      <w:r w:rsidRPr="00B127F5">
        <w:rPr>
          <w:rFonts w:ascii="Times New Roman" w:hAnsi="Times New Roman"/>
          <w:b/>
          <w:lang w:eastAsia="pl-PL"/>
        </w:rPr>
        <w:tab/>
        <w:t xml:space="preserve"> </w:t>
      </w:r>
      <w:r w:rsidRPr="00B127F5">
        <w:rPr>
          <w:rFonts w:ascii="Times New Roman" w:hAnsi="Times New Roman"/>
          <w:b/>
          <w:lang w:eastAsia="pl-PL"/>
        </w:rPr>
        <w:tab/>
      </w:r>
      <w:r w:rsidRPr="00B127F5">
        <w:rPr>
          <w:rFonts w:ascii="Times New Roman" w:hAnsi="Times New Roman"/>
          <w:b/>
          <w:lang w:eastAsia="pl-PL"/>
        </w:rPr>
        <w:tab/>
        <w:t>Załącznik nr 6</w:t>
      </w:r>
    </w:p>
    <w:p w14:paraId="4A2CC9DC" w14:textId="77777777" w:rsidR="00754C46" w:rsidRPr="00B127F5" w:rsidRDefault="00754C46" w:rsidP="00754C46">
      <w:pPr>
        <w:spacing w:after="60" w:line="276" w:lineRule="auto"/>
        <w:rPr>
          <w:rFonts w:ascii="Times New Roman" w:hAnsi="Times New Roman"/>
          <w:lang w:eastAsia="pl-PL"/>
        </w:rPr>
      </w:pPr>
    </w:p>
    <w:p w14:paraId="3348EAC5" w14:textId="77777777" w:rsidR="00754C46" w:rsidRPr="00B127F5" w:rsidRDefault="00754C46" w:rsidP="00754C46">
      <w:pPr>
        <w:spacing w:after="60" w:line="276" w:lineRule="auto"/>
        <w:jc w:val="center"/>
        <w:rPr>
          <w:rFonts w:ascii="Times New Roman" w:hAnsi="Times New Roman"/>
          <w:b/>
          <w:bCs/>
          <w:lang w:eastAsia="pl-PL"/>
        </w:rPr>
      </w:pPr>
      <w:r w:rsidRPr="00B127F5">
        <w:rPr>
          <w:rFonts w:ascii="Times New Roman" w:hAnsi="Times New Roman"/>
          <w:b/>
          <w:bCs/>
          <w:lang w:eastAsia="pl-PL"/>
        </w:rPr>
        <w:t>WZÓR UMOWY</w:t>
      </w:r>
    </w:p>
    <w:p w14:paraId="0F6345FC" w14:textId="77777777" w:rsidR="00754C46" w:rsidRPr="00B127F5" w:rsidRDefault="00754C46" w:rsidP="00754C46">
      <w:pPr>
        <w:spacing w:after="60" w:line="276" w:lineRule="auto"/>
        <w:jc w:val="both"/>
        <w:rPr>
          <w:rFonts w:ascii="Times New Roman" w:hAnsi="Times New Roman"/>
          <w:b/>
          <w:bCs/>
          <w:sz w:val="24"/>
          <w:szCs w:val="24"/>
          <w:lang w:eastAsia="pl-PL"/>
        </w:rPr>
      </w:pPr>
    </w:p>
    <w:p w14:paraId="6E8093C9" w14:textId="77777777" w:rsidR="00754C46" w:rsidRPr="00B127F5" w:rsidRDefault="00754C46" w:rsidP="00754C46">
      <w:pPr>
        <w:spacing w:after="60" w:line="276" w:lineRule="auto"/>
        <w:jc w:val="both"/>
        <w:rPr>
          <w:rFonts w:ascii="Times New Roman" w:hAnsi="Times New Roman"/>
          <w:lang w:eastAsia="pl-PL"/>
        </w:rPr>
      </w:pPr>
      <w:r w:rsidRPr="00B127F5">
        <w:rPr>
          <w:rFonts w:ascii="Times New Roman" w:hAnsi="Times New Roman"/>
          <w:lang w:eastAsia="pl-PL"/>
        </w:rPr>
        <w:t>Zawarta w dniu: ............................... roku w Poznaniu pomiędzy:</w:t>
      </w:r>
    </w:p>
    <w:p w14:paraId="55B26B8C" w14:textId="77777777" w:rsidR="00754C46" w:rsidRPr="00B127F5" w:rsidRDefault="00754C46" w:rsidP="00754C46">
      <w:pPr>
        <w:spacing w:after="60" w:line="276" w:lineRule="auto"/>
        <w:jc w:val="both"/>
        <w:rPr>
          <w:rFonts w:ascii="Times New Roman" w:hAnsi="Times New Roman"/>
          <w:lang w:eastAsia="pl-PL"/>
        </w:rPr>
      </w:pPr>
      <w:r w:rsidRPr="00B127F5">
        <w:rPr>
          <w:rFonts w:ascii="Times New Roman" w:hAnsi="Times New Roman"/>
          <w:b/>
          <w:lang w:eastAsia="pl-PL"/>
        </w:rPr>
        <w:t>Politechniką Poznańską</w:t>
      </w:r>
      <w:r w:rsidRPr="00B127F5">
        <w:rPr>
          <w:rFonts w:ascii="Times New Roman" w:hAnsi="Times New Roman"/>
          <w:lang w:eastAsia="pl-PL"/>
        </w:rPr>
        <w:t xml:space="preserve">, ul. Jacka Rychlewskiego 1, 61-161 Poznań, </w:t>
      </w:r>
    </w:p>
    <w:p w14:paraId="38D4B87F" w14:textId="77777777" w:rsidR="00754C46" w:rsidRPr="00B127F5" w:rsidRDefault="00754C46" w:rsidP="00754C46">
      <w:pPr>
        <w:spacing w:after="60" w:line="276" w:lineRule="auto"/>
        <w:jc w:val="both"/>
        <w:rPr>
          <w:rFonts w:ascii="Times New Roman" w:hAnsi="Times New Roman"/>
          <w:lang w:eastAsia="pl-PL"/>
        </w:rPr>
      </w:pPr>
      <w:r w:rsidRPr="00B127F5">
        <w:rPr>
          <w:rFonts w:ascii="Times New Roman" w:hAnsi="Times New Roman"/>
          <w:lang w:eastAsia="pl-PL"/>
        </w:rPr>
        <w:t xml:space="preserve">NIP: 777-00-03-699 </w:t>
      </w:r>
    </w:p>
    <w:p w14:paraId="53B6A36C" w14:textId="77777777" w:rsidR="00754C46" w:rsidRPr="00B127F5" w:rsidRDefault="00754C46" w:rsidP="00754C46">
      <w:pPr>
        <w:spacing w:after="60" w:line="276" w:lineRule="auto"/>
        <w:jc w:val="both"/>
        <w:rPr>
          <w:rFonts w:ascii="Times New Roman" w:hAnsi="Times New Roman"/>
          <w:lang w:eastAsia="pl-PL"/>
        </w:rPr>
      </w:pPr>
      <w:r w:rsidRPr="00B127F5">
        <w:rPr>
          <w:rFonts w:ascii="Times New Roman" w:hAnsi="Times New Roman"/>
          <w:lang w:eastAsia="pl-PL"/>
        </w:rPr>
        <w:t>REGON: 000001608</w:t>
      </w:r>
    </w:p>
    <w:p w14:paraId="20A8446C" w14:textId="77777777" w:rsidR="00754C46" w:rsidRPr="00B127F5" w:rsidRDefault="00754C46" w:rsidP="00754C46">
      <w:pPr>
        <w:spacing w:after="60" w:line="276" w:lineRule="auto"/>
        <w:jc w:val="both"/>
        <w:rPr>
          <w:rFonts w:ascii="Times New Roman" w:hAnsi="Times New Roman"/>
          <w:lang w:eastAsia="pl-PL"/>
        </w:rPr>
      </w:pPr>
      <w:r w:rsidRPr="00B127F5">
        <w:rPr>
          <w:rFonts w:ascii="Times New Roman" w:hAnsi="Times New Roman"/>
          <w:lang w:eastAsia="pl-PL"/>
        </w:rPr>
        <w:t>reprezentowaną przez:</w:t>
      </w:r>
    </w:p>
    <w:p w14:paraId="7255A312" w14:textId="77777777" w:rsidR="00754C46" w:rsidRPr="00B127F5" w:rsidRDefault="00754C46" w:rsidP="00754C46">
      <w:pPr>
        <w:spacing w:after="60" w:line="276" w:lineRule="auto"/>
        <w:jc w:val="both"/>
        <w:rPr>
          <w:rFonts w:ascii="Times New Roman" w:hAnsi="Times New Roman"/>
          <w:b/>
          <w:bCs/>
          <w:lang w:eastAsia="pl-PL"/>
        </w:rPr>
      </w:pPr>
      <w:r w:rsidRPr="00B127F5">
        <w:rPr>
          <w:rFonts w:ascii="Times New Roman" w:hAnsi="Times New Roman"/>
          <w:b/>
          <w:bCs/>
          <w:lang w:eastAsia="pl-PL"/>
        </w:rPr>
        <w:t>…………………………………………………………………………………………………</w:t>
      </w:r>
    </w:p>
    <w:p w14:paraId="5A5DE073" w14:textId="77777777" w:rsidR="00754C46" w:rsidRPr="00B127F5" w:rsidRDefault="00754C46" w:rsidP="00754C46">
      <w:pPr>
        <w:spacing w:after="60" w:line="276" w:lineRule="auto"/>
        <w:jc w:val="both"/>
        <w:rPr>
          <w:rFonts w:ascii="Times New Roman" w:hAnsi="Times New Roman"/>
          <w:b/>
          <w:lang w:eastAsia="pl-PL"/>
        </w:rPr>
      </w:pPr>
      <w:r w:rsidRPr="00B127F5">
        <w:rPr>
          <w:rFonts w:ascii="Times New Roman" w:hAnsi="Times New Roman"/>
          <w:lang w:eastAsia="pl-PL"/>
        </w:rPr>
        <w:t xml:space="preserve">zwaną w dalszej części umowy </w:t>
      </w:r>
      <w:r w:rsidRPr="00B127F5">
        <w:rPr>
          <w:rFonts w:ascii="Times New Roman" w:hAnsi="Times New Roman"/>
          <w:b/>
          <w:lang w:eastAsia="pl-PL"/>
        </w:rPr>
        <w:t>Zamawiającym</w:t>
      </w:r>
    </w:p>
    <w:p w14:paraId="5E787FCE" w14:textId="77777777" w:rsidR="00754C46" w:rsidRPr="00B127F5" w:rsidRDefault="00754C46" w:rsidP="00754C46">
      <w:pPr>
        <w:spacing w:after="60" w:line="276" w:lineRule="auto"/>
        <w:jc w:val="both"/>
        <w:rPr>
          <w:rFonts w:ascii="Times New Roman" w:hAnsi="Times New Roman"/>
          <w:lang w:eastAsia="pl-PL"/>
        </w:rPr>
      </w:pPr>
      <w:r w:rsidRPr="00B127F5">
        <w:rPr>
          <w:rFonts w:ascii="Times New Roman" w:hAnsi="Times New Roman"/>
          <w:lang w:eastAsia="pl-PL"/>
        </w:rPr>
        <w:t>a</w:t>
      </w:r>
    </w:p>
    <w:p w14:paraId="4FCBEE7B" w14:textId="77777777" w:rsidR="00754C46" w:rsidRPr="00B127F5" w:rsidRDefault="00754C46" w:rsidP="00754C46">
      <w:pPr>
        <w:spacing w:after="60" w:line="276" w:lineRule="auto"/>
        <w:jc w:val="both"/>
        <w:rPr>
          <w:rFonts w:ascii="Times New Roman" w:hAnsi="Times New Roman"/>
          <w:b/>
          <w:lang w:eastAsia="pl-PL"/>
        </w:rPr>
      </w:pPr>
      <w:r w:rsidRPr="00B127F5">
        <w:rPr>
          <w:rFonts w:ascii="Times New Roman" w:hAnsi="Times New Roman"/>
          <w:b/>
          <w:lang w:eastAsia="pl-PL"/>
        </w:rPr>
        <w:t>…………………………………………………………………………………………………</w:t>
      </w:r>
    </w:p>
    <w:p w14:paraId="5D88CD0F" w14:textId="77777777" w:rsidR="00754C46" w:rsidRPr="00B127F5" w:rsidRDefault="00754C46" w:rsidP="00754C46">
      <w:pPr>
        <w:spacing w:after="60" w:line="276" w:lineRule="auto"/>
        <w:jc w:val="both"/>
        <w:rPr>
          <w:rFonts w:ascii="Times New Roman" w:hAnsi="Times New Roman"/>
          <w:b/>
          <w:lang w:eastAsia="pl-PL"/>
        </w:rPr>
      </w:pPr>
      <w:r w:rsidRPr="00B127F5">
        <w:rPr>
          <w:rFonts w:ascii="Times New Roman" w:hAnsi="Times New Roman"/>
          <w:lang w:eastAsia="pl-PL"/>
        </w:rPr>
        <w:t xml:space="preserve">zwaną w dalszej części umowy </w:t>
      </w:r>
      <w:r w:rsidRPr="00B127F5">
        <w:rPr>
          <w:rFonts w:ascii="Times New Roman" w:hAnsi="Times New Roman"/>
          <w:b/>
          <w:lang w:eastAsia="pl-PL"/>
        </w:rPr>
        <w:t>Wykonawcą,</w:t>
      </w:r>
    </w:p>
    <w:p w14:paraId="642F9343" w14:textId="77777777" w:rsidR="00754C46" w:rsidRPr="00B127F5" w:rsidRDefault="00754C46" w:rsidP="00754C46">
      <w:pPr>
        <w:spacing w:after="60" w:line="276" w:lineRule="auto"/>
        <w:jc w:val="both"/>
        <w:rPr>
          <w:rFonts w:ascii="Times New Roman" w:hAnsi="Times New Roman"/>
          <w:b/>
          <w:lang w:eastAsia="pl-PL"/>
        </w:rPr>
      </w:pPr>
      <w:r w:rsidRPr="00B127F5">
        <w:rPr>
          <w:rFonts w:ascii="Times New Roman" w:hAnsi="Times New Roman"/>
          <w:lang w:eastAsia="pl-PL"/>
        </w:rPr>
        <w:t xml:space="preserve">zwanymi w dalszej części umowy łącznie </w:t>
      </w:r>
      <w:r w:rsidRPr="00B127F5">
        <w:rPr>
          <w:rFonts w:ascii="Times New Roman" w:hAnsi="Times New Roman"/>
          <w:b/>
          <w:lang w:eastAsia="pl-PL"/>
        </w:rPr>
        <w:t>Stronami</w:t>
      </w:r>
      <w:r w:rsidRPr="00B127F5">
        <w:rPr>
          <w:rFonts w:ascii="Times New Roman" w:hAnsi="Times New Roman"/>
          <w:lang w:eastAsia="pl-PL"/>
        </w:rPr>
        <w:t xml:space="preserve"> lub osobno </w:t>
      </w:r>
      <w:r w:rsidRPr="00B127F5">
        <w:rPr>
          <w:rFonts w:ascii="Times New Roman" w:hAnsi="Times New Roman"/>
          <w:b/>
          <w:lang w:eastAsia="pl-PL"/>
        </w:rPr>
        <w:t>Stroną</w:t>
      </w:r>
    </w:p>
    <w:p w14:paraId="103150E0" w14:textId="77777777" w:rsidR="00754C46" w:rsidRPr="00B127F5" w:rsidRDefault="00754C46" w:rsidP="00754C46">
      <w:pPr>
        <w:spacing w:after="60" w:line="276" w:lineRule="auto"/>
        <w:jc w:val="both"/>
        <w:rPr>
          <w:rFonts w:ascii="Times New Roman" w:hAnsi="Times New Roman"/>
          <w:b/>
          <w:lang w:eastAsia="pl-PL"/>
        </w:rPr>
      </w:pPr>
      <w:r w:rsidRPr="00B127F5">
        <w:rPr>
          <w:rFonts w:ascii="Times New Roman" w:hAnsi="Times New Roman"/>
          <w:b/>
          <w:lang w:eastAsia="pl-PL"/>
        </w:rPr>
        <w:t>na podstawie rozstrzygnięcia postępowania o udzielenie zamówienia publicznego prowadzonego przez Zamawiającego w trybie podstawowym bez negocjacji na podstawie art. 275 pkt 1 ustawy                z 11 września 2019 r. Prawo zamówień publicznych (Dz. U. z 2024 r. poz. 1320 ) o wartości zamówienia nieprzekraczającej progów unijnych o jakich stanowi art. 3 tej ustawy</w:t>
      </w:r>
    </w:p>
    <w:p w14:paraId="4EF86B8E" w14:textId="77777777" w:rsidR="00754C46" w:rsidRPr="004A74F3" w:rsidRDefault="00754C46" w:rsidP="00754C46">
      <w:pPr>
        <w:suppressAutoHyphens/>
        <w:spacing w:after="60" w:line="276" w:lineRule="auto"/>
        <w:jc w:val="both"/>
        <w:rPr>
          <w:rFonts w:ascii="Times New Roman" w:hAnsi="Times New Roman"/>
          <w:b/>
          <w:sz w:val="24"/>
          <w:szCs w:val="24"/>
          <w:lang w:eastAsia="ar-SA"/>
        </w:rPr>
      </w:pPr>
    </w:p>
    <w:p w14:paraId="2B42F9AF" w14:textId="77777777" w:rsidR="00754C46" w:rsidRPr="004A74F3" w:rsidRDefault="00754C46" w:rsidP="00754C46">
      <w:pPr>
        <w:suppressAutoHyphens/>
        <w:spacing w:before="120" w:after="120" w:line="276" w:lineRule="auto"/>
        <w:jc w:val="center"/>
        <w:rPr>
          <w:rFonts w:ascii="Times New Roman" w:hAnsi="Times New Roman"/>
          <w:b/>
          <w:sz w:val="24"/>
          <w:szCs w:val="24"/>
          <w:lang w:eastAsia="ar-SA"/>
        </w:rPr>
      </w:pPr>
      <w:r w:rsidRPr="004A74F3">
        <w:rPr>
          <w:rFonts w:ascii="Times New Roman" w:hAnsi="Times New Roman"/>
          <w:b/>
          <w:sz w:val="24"/>
          <w:szCs w:val="24"/>
          <w:lang w:eastAsia="ar-SA"/>
        </w:rPr>
        <w:t>§ 1</w:t>
      </w:r>
    </w:p>
    <w:p w14:paraId="437172E9" w14:textId="77777777" w:rsidR="00754C46" w:rsidRDefault="00754C46" w:rsidP="00754C46">
      <w:pPr>
        <w:pStyle w:val="Akapitzlist"/>
        <w:numPr>
          <w:ilvl w:val="0"/>
          <w:numId w:val="1"/>
        </w:numPr>
        <w:ind w:left="426" w:hanging="426"/>
        <w:jc w:val="both"/>
        <w:rPr>
          <w:rFonts w:ascii="Times New Roman" w:hAnsi="Times New Roman"/>
          <w:b/>
          <w:bCs/>
        </w:rPr>
      </w:pPr>
      <w:r w:rsidRPr="004A74F3">
        <w:rPr>
          <w:rFonts w:ascii="Times New Roman" w:hAnsi="Times New Roman"/>
        </w:rPr>
        <w:t>Przedmiotem umowy jest :</w:t>
      </w:r>
      <w:bookmarkStart w:id="0" w:name="_Hlk210984526"/>
      <w:bookmarkStart w:id="1" w:name="_Hlk210982992"/>
      <w:r w:rsidRPr="004A74F3">
        <w:rPr>
          <w:rFonts w:ascii="Times New Roman" w:hAnsi="Times New Roman"/>
          <w:b/>
          <w:bCs/>
        </w:rPr>
        <w:t xml:space="preserve"> Wymiana </w:t>
      </w:r>
      <w:r w:rsidRPr="00EB3D50">
        <w:rPr>
          <w:rFonts w:ascii="Times New Roman" w:hAnsi="Times New Roman"/>
          <w:b/>
          <w:bCs/>
        </w:rPr>
        <w:t>Szafy Sterowniczej</w:t>
      </w:r>
      <w:r w:rsidRPr="004A74F3">
        <w:rPr>
          <w:rFonts w:ascii="Times New Roman" w:hAnsi="Times New Roman"/>
          <w:b/>
          <w:bCs/>
        </w:rPr>
        <w:t xml:space="preserve"> wraz z elementami współpracującymi Dźwiękowego Systemu Ostrzegawczego w budynku Domu Studenckiego Nr. 5 Politechniki Poznańskiej przy ul. Św. Rocha 11A</w:t>
      </w:r>
      <w:bookmarkEnd w:id="0"/>
      <w:r>
        <w:rPr>
          <w:rFonts w:ascii="Times New Roman" w:hAnsi="Times New Roman"/>
          <w:b/>
          <w:bCs/>
        </w:rPr>
        <w:t xml:space="preserve"> wraz ze szkoleniem oraz obsługą serwisową</w:t>
      </w:r>
      <w:r w:rsidRPr="004A74F3">
        <w:rPr>
          <w:rFonts w:ascii="Times New Roman" w:hAnsi="Times New Roman"/>
          <w:b/>
          <w:bCs/>
        </w:rPr>
        <w:t>.</w:t>
      </w:r>
      <w:bookmarkEnd w:id="1"/>
    </w:p>
    <w:p w14:paraId="7252214B" w14:textId="77777777" w:rsidR="00754C46" w:rsidRPr="00316057" w:rsidRDefault="00754C46" w:rsidP="00754C46">
      <w:pPr>
        <w:pStyle w:val="Akapitzlist"/>
        <w:numPr>
          <w:ilvl w:val="0"/>
          <w:numId w:val="1"/>
        </w:numPr>
        <w:ind w:left="426" w:hanging="426"/>
        <w:rPr>
          <w:rFonts w:ascii="Times New Roman" w:hAnsi="Times New Roman"/>
        </w:rPr>
      </w:pPr>
      <w:r w:rsidRPr="00316057">
        <w:rPr>
          <w:rFonts w:ascii="Times New Roman" w:hAnsi="Times New Roman"/>
        </w:rPr>
        <w:t xml:space="preserve">Przedmiot zamówienia obejmuje: </w:t>
      </w:r>
    </w:p>
    <w:p w14:paraId="53D4337B" w14:textId="77777777" w:rsidR="00754C46" w:rsidRPr="00316057" w:rsidRDefault="00754C46" w:rsidP="00754C46">
      <w:pPr>
        <w:pStyle w:val="Akapitzlist"/>
        <w:numPr>
          <w:ilvl w:val="0"/>
          <w:numId w:val="16"/>
        </w:numPr>
        <w:jc w:val="both"/>
        <w:rPr>
          <w:rFonts w:ascii="Times New Roman" w:hAnsi="Times New Roman"/>
        </w:rPr>
      </w:pPr>
      <w:bookmarkStart w:id="2" w:name="_Hlk225169993"/>
      <w:r>
        <w:rPr>
          <w:rFonts w:ascii="Times New Roman" w:hAnsi="Times New Roman"/>
        </w:rPr>
        <w:t xml:space="preserve">Wymianę </w:t>
      </w:r>
      <w:r w:rsidRPr="00EB3D50">
        <w:rPr>
          <w:rFonts w:ascii="Times New Roman" w:hAnsi="Times New Roman"/>
        </w:rPr>
        <w:t>szafy sterowniczej wraz</w:t>
      </w:r>
      <w:r>
        <w:rPr>
          <w:rFonts w:ascii="Times New Roman" w:hAnsi="Times New Roman"/>
        </w:rPr>
        <w:t xml:space="preserve"> z elementami współpracującymi Dźwiękowego Systemu Ostrzegawczego</w:t>
      </w:r>
      <w:r w:rsidRPr="00316057">
        <w:rPr>
          <w:rFonts w:ascii="Times New Roman" w:hAnsi="Times New Roman"/>
        </w:rPr>
        <w:t xml:space="preserve"> </w:t>
      </w:r>
      <w:bookmarkEnd w:id="2"/>
      <w:r w:rsidRPr="00316057">
        <w:rPr>
          <w:rFonts w:ascii="Times New Roman" w:hAnsi="Times New Roman"/>
        </w:rPr>
        <w:t>(dalej jako „</w:t>
      </w:r>
      <w:r>
        <w:rPr>
          <w:rFonts w:ascii="Times New Roman" w:hAnsi="Times New Roman"/>
        </w:rPr>
        <w:t>przedmiot umowy</w:t>
      </w:r>
      <w:r w:rsidRPr="00316057">
        <w:rPr>
          <w:rFonts w:ascii="Times New Roman" w:hAnsi="Times New Roman"/>
        </w:rPr>
        <w:t>”),</w:t>
      </w:r>
    </w:p>
    <w:p w14:paraId="0EC7CBA1" w14:textId="77777777" w:rsidR="00754C46" w:rsidRPr="00316057" w:rsidRDefault="00754C46" w:rsidP="00754C46">
      <w:pPr>
        <w:pStyle w:val="Akapitzlist"/>
        <w:numPr>
          <w:ilvl w:val="0"/>
          <w:numId w:val="16"/>
        </w:numPr>
        <w:rPr>
          <w:rFonts w:ascii="Times New Roman" w:hAnsi="Times New Roman"/>
        </w:rPr>
      </w:pPr>
      <w:r w:rsidRPr="00316057">
        <w:rPr>
          <w:rFonts w:ascii="Times New Roman" w:hAnsi="Times New Roman"/>
        </w:rPr>
        <w:t xml:space="preserve">instalację i uruchomienie, </w:t>
      </w:r>
    </w:p>
    <w:p w14:paraId="21DBA014" w14:textId="77777777" w:rsidR="00754C46" w:rsidRPr="00316057" w:rsidRDefault="00754C46" w:rsidP="00754C46">
      <w:pPr>
        <w:pStyle w:val="Akapitzlist"/>
        <w:numPr>
          <w:ilvl w:val="0"/>
          <w:numId w:val="16"/>
        </w:numPr>
        <w:ind w:left="426" w:firstLine="0"/>
        <w:rPr>
          <w:rFonts w:ascii="Times New Roman" w:hAnsi="Times New Roman"/>
        </w:rPr>
      </w:pPr>
      <w:r w:rsidRPr="00316057">
        <w:rPr>
          <w:rFonts w:ascii="Times New Roman" w:hAnsi="Times New Roman"/>
        </w:rPr>
        <w:t xml:space="preserve">obsługę </w:t>
      </w:r>
      <w:proofErr w:type="spellStart"/>
      <w:r w:rsidRPr="00316057">
        <w:rPr>
          <w:rFonts w:ascii="Times New Roman" w:hAnsi="Times New Roman"/>
        </w:rPr>
        <w:t>teleserwisową</w:t>
      </w:r>
      <w:proofErr w:type="spellEnd"/>
      <w:r w:rsidRPr="00316057">
        <w:rPr>
          <w:rFonts w:ascii="Times New Roman" w:hAnsi="Times New Roman"/>
        </w:rPr>
        <w:t xml:space="preserve">, </w:t>
      </w:r>
    </w:p>
    <w:p w14:paraId="0198E8C6" w14:textId="77777777" w:rsidR="00754C46" w:rsidRPr="00316057" w:rsidRDefault="00754C46" w:rsidP="00754C46">
      <w:pPr>
        <w:pStyle w:val="Akapitzlist"/>
        <w:numPr>
          <w:ilvl w:val="0"/>
          <w:numId w:val="16"/>
        </w:numPr>
        <w:ind w:left="709" w:hanging="283"/>
        <w:rPr>
          <w:rFonts w:ascii="Times New Roman" w:hAnsi="Times New Roman"/>
        </w:rPr>
      </w:pPr>
      <w:r w:rsidRPr="00316057">
        <w:rPr>
          <w:rFonts w:ascii="Times New Roman" w:hAnsi="Times New Roman"/>
        </w:rPr>
        <w:t>szkolenie pracowników Zamawiającego.</w:t>
      </w:r>
    </w:p>
    <w:p w14:paraId="6226AEAC" w14:textId="77777777" w:rsidR="00754C46" w:rsidRPr="004A74F3" w:rsidRDefault="00754C46" w:rsidP="00754C46">
      <w:pPr>
        <w:pStyle w:val="Akapitzlist"/>
        <w:numPr>
          <w:ilvl w:val="0"/>
          <w:numId w:val="1"/>
        </w:numPr>
        <w:ind w:left="426" w:hanging="426"/>
        <w:jc w:val="both"/>
        <w:rPr>
          <w:rFonts w:ascii="Times New Roman" w:hAnsi="Times New Roman"/>
        </w:rPr>
      </w:pPr>
      <w:r w:rsidRPr="004A74F3">
        <w:rPr>
          <w:rFonts w:ascii="Times New Roman" w:hAnsi="Times New Roman"/>
        </w:rPr>
        <w:t>Przedmiot niniejszej umowy precyzuje: dokumentacja postępowania o udzielenie zamówienia publicznego, w tym Specyfikacja Warunków Zamówienia, udostępniona przez Zamawiającego w postępowaniu w sprawie udzielenia niniejszego zamówienia wraz z załącznikami oraz oferta Wykonawcy. Ilekroć w dalszej części umowy mowa jest o Specyfikacji Warunków Zamówienia (dalej również jako „SWZ”) należy przez to rozumieć specyfikację, o której mowa w zdaniu pierwszym niniejszego ustępu umowy.</w:t>
      </w:r>
    </w:p>
    <w:p w14:paraId="0107E5EA" w14:textId="77777777" w:rsidR="00754C46" w:rsidRPr="004A74F3" w:rsidRDefault="00754C46" w:rsidP="00754C46">
      <w:pPr>
        <w:suppressAutoHyphens/>
        <w:spacing w:before="120" w:after="120" w:line="276" w:lineRule="auto"/>
        <w:jc w:val="center"/>
        <w:rPr>
          <w:rFonts w:ascii="Times New Roman" w:hAnsi="Times New Roman"/>
          <w:b/>
          <w:sz w:val="24"/>
          <w:szCs w:val="24"/>
        </w:rPr>
      </w:pPr>
      <w:r w:rsidRPr="004A74F3">
        <w:rPr>
          <w:rFonts w:ascii="Times New Roman" w:hAnsi="Times New Roman"/>
          <w:b/>
          <w:sz w:val="24"/>
          <w:szCs w:val="24"/>
        </w:rPr>
        <w:t>§ 2</w:t>
      </w:r>
    </w:p>
    <w:p w14:paraId="270BF064" w14:textId="77777777" w:rsidR="00754C46" w:rsidRPr="004A74F3" w:rsidRDefault="00754C46" w:rsidP="00754C46">
      <w:pPr>
        <w:pStyle w:val="Akapitzlist"/>
        <w:ind w:left="426" w:hanging="426"/>
        <w:jc w:val="both"/>
        <w:rPr>
          <w:rFonts w:ascii="Times New Roman" w:hAnsi="Times New Roman"/>
        </w:rPr>
      </w:pPr>
      <w:r w:rsidRPr="004A74F3">
        <w:rPr>
          <w:rFonts w:ascii="Times New Roman" w:hAnsi="Times New Roman"/>
        </w:rPr>
        <w:t>1.</w:t>
      </w:r>
      <w:r w:rsidRPr="004A74F3">
        <w:rPr>
          <w:rFonts w:ascii="Times New Roman" w:hAnsi="Times New Roman"/>
        </w:rPr>
        <w:tab/>
        <w:t>Wykonawca wykona przedmiot niniejszej umowy w terminie wskazanym w §3 ust.1 niniejszej umowy, na własny koszt i ryzyko.</w:t>
      </w:r>
    </w:p>
    <w:p w14:paraId="1011F084" w14:textId="77777777" w:rsidR="00754C46" w:rsidRPr="00B127F5" w:rsidRDefault="00754C46" w:rsidP="00754C46">
      <w:pPr>
        <w:pStyle w:val="Akapitzlist"/>
        <w:ind w:left="426" w:hanging="426"/>
        <w:jc w:val="both"/>
        <w:rPr>
          <w:rFonts w:ascii="Times New Roman" w:hAnsi="Times New Roman"/>
          <w:color w:val="FF0000"/>
        </w:rPr>
      </w:pPr>
      <w:r w:rsidRPr="004A74F3">
        <w:rPr>
          <w:rFonts w:ascii="Times New Roman" w:hAnsi="Times New Roman"/>
        </w:rPr>
        <w:t>2.</w:t>
      </w:r>
      <w:r w:rsidRPr="00B127F5">
        <w:rPr>
          <w:rFonts w:ascii="Times New Roman" w:hAnsi="Times New Roman"/>
          <w:color w:val="FF0000"/>
        </w:rPr>
        <w:tab/>
      </w:r>
      <w:r w:rsidRPr="004A74F3">
        <w:rPr>
          <w:rFonts w:ascii="Times New Roman" w:hAnsi="Times New Roman"/>
        </w:rPr>
        <w:t xml:space="preserve">Zakres zobowiązania Wykonawcy jest tożsamy z ofertą złożoną w postępowaniu o udzielenie zamówienia publicznego i warunkami tego postępowania. Wykonawca oświadcza, ze oferta przez niego złożona obejmuje pełny zakres przedmiotu Umowy uwzględniony w SWZ. </w:t>
      </w:r>
    </w:p>
    <w:p w14:paraId="1B44C22C" w14:textId="77777777" w:rsidR="00754C46" w:rsidRPr="004A74F3" w:rsidRDefault="00754C46" w:rsidP="00754C46">
      <w:pPr>
        <w:pStyle w:val="Akapitzlist"/>
        <w:ind w:left="426" w:hanging="426"/>
        <w:jc w:val="both"/>
        <w:rPr>
          <w:rFonts w:ascii="Times New Roman" w:hAnsi="Times New Roman"/>
        </w:rPr>
      </w:pPr>
      <w:r w:rsidRPr="004A74F3">
        <w:rPr>
          <w:rFonts w:ascii="Times New Roman" w:hAnsi="Times New Roman"/>
        </w:rPr>
        <w:lastRenderedPageBreak/>
        <w:t>3.</w:t>
      </w:r>
      <w:r w:rsidRPr="004A74F3">
        <w:rPr>
          <w:rFonts w:ascii="Times New Roman" w:hAnsi="Times New Roman"/>
        </w:rPr>
        <w:tab/>
        <w:t>Wykonawca w czasie wykonywania obowiązków wynikających z niniejszej Umowy oraz poza tym czasem będzie unikał prowadzenia jakichkolwiek działań mających negatywny wpływ na interesy lub dobre imię Zamawiającego.</w:t>
      </w:r>
    </w:p>
    <w:p w14:paraId="37D9D562" w14:textId="77777777" w:rsidR="00754C46" w:rsidRPr="004A74F3" w:rsidRDefault="00754C46" w:rsidP="00754C46">
      <w:pPr>
        <w:pStyle w:val="Akapitzlist"/>
        <w:ind w:left="426" w:hanging="426"/>
        <w:jc w:val="both"/>
        <w:rPr>
          <w:rFonts w:ascii="Times New Roman" w:hAnsi="Times New Roman"/>
        </w:rPr>
      </w:pPr>
      <w:r w:rsidRPr="004A74F3">
        <w:rPr>
          <w:rFonts w:ascii="Times New Roman" w:hAnsi="Times New Roman"/>
        </w:rPr>
        <w:t>4.</w:t>
      </w:r>
      <w:r w:rsidRPr="004A74F3">
        <w:rPr>
          <w:rFonts w:ascii="Times New Roman" w:hAnsi="Times New Roman"/>
        </w:rPr>
        <w:tab/>
        <w:t>Wykonawca, w przypadku zatrudnienia podwykonawców, ponosi odpowiedzialność za niewykonanie lub nienależyte wykonanie przedmiotu Umowy, leżące po stronie podwykonawców. Wykonawca ponosi odpowiedzialność za działania lub zaniechania podwykonawcy jak za swoje własne działania lub zaniechania i jest zobowiązany solidarnie z podwykonawcą do naprawienia szkody wyrządzonej Zamawiającemu.</w:t>
      </w:r>
    </w:p>
    <w:p w14:paraId="3ADBE60F" w14:textId="77777777" w:rsidR="00754C46" w:rsidRPr="004A74F3" w:rsidRDefault="00754C46" w:rsidP="00754C46">
      <w:pPr>
        <w:pStyle w:val="Akapitzlist"/>
        <w:ind w:left="426" w:hanging="426"/>
        <w:jc w:val="both"/>
        <w:rPr>
          <w:rFonts w:ascii="Times New Roman" w:hAnsi="Times New Roman"/>
        </w:rPr>
      </w:pPr>
      <w:r w:rsidRPr="004A74F3">
        <w:rPr>
          <w:rFonts w:ascii="Times New Roman" w:hAnsi="Times New Roman"/>
        </w:rPr>
        <w:t>5.</w:t>
      </w:r>
      <w:r w:rsidRPr="004A74F3">
        <w:rPr>
          <w:rFonts w:ascii="Times New Roman" w:hAnsi="Times New Roman"/>
        </w:rPr>
        <w:tab/>
        <w:t>Wykonawca oświadcza, że znana jest mu treść postanowień ustawy o zapewnianiu dostępności osobom ze szczególnymi potrzebami z dnia 19 lipca 2019 r. (</w:t>
      </w:r>
      <w:proofErr w:type="spellStart"/>
      <w:r w:rsidRPr="004A74F3">
        <w:rPr>
          <w:rFonts w:ascii="Times New Roman" w:hAnsi="Times New Roman"/>
        </w:rPr>
        <w:t>t.j</w:t>
      </w:r>
      <w:proofErr w:type="spellEnd"/>
      <w:r w:rsidRPr="004A74F3">
        <w:rPr>
          <w:rFonts w:ascii="Times New Roman" w:hAnsi="Times New Roman"/>
        </w:rPr>
        <w:t>. Dz. U. z 2024 r. poz. 1411).</w:t>
      </w:r>
    </w:p>
    <w:p w14:paraId="21159A54" w14:textId="77777777" w:rsidR="00754C46" w:rsidRPr="004A74F3" w:rsidRDefault="00754C46" w:rsidP="00754C46">
      <w:pPr>
        <w:pStyle w:val="Akapitzlist"/>
        <w:ind w:left="426" w:hanging="426"/>
        <w:jc w:val="both"/>
        <w:rPr>
          <w:rFonts w:ascii="Times New Roman" w:hAnsi="Times New Roman"/>
        </w:rPr>
      </w:pPr>
      <w:r w:rsidRPr="004A74F3">
        <w:rPr>
          <w:rFonts w:ascii="Times New Roman" w:hAnsi="Times New Roman"/>
        </w:rPr>
        <w:t>6.</w:t>
      </w:r>
      <w:r w:rsidRPr="004A74F3">
        <w:rPr>
          <w:rFonts w:ascii="Times New Roman" w:hAnsi="Times New Roman"/>
        </w:rPr>
        <w:tab/>
        <w:t>Wykonawca zobowiązuje się do realizacji przedmiotu umowy z uwzględnieniem minimalnych wymagań służących zapewnieniu dostępności osobom ze szczególnymi potrzebami, o których to wymaganiach mowa w art. 6 ustawy wskazanej w ust. 5, a także innych przepisach powszechnie obowiązujących.</w:t>
      </w:r>
    </w:p>
    <w:p w14:paraId="54CE49ED" w14:textId="77777777" w:rsidR="00754C46" w:rsidRDefault="00754C46" w:rsidP="00754C46">
      <w:pPr>
        <w:pStyle w:val="Akapitzlist"/>
        <w:ind w:left="426" w:hanging="426"/>
        <w:jc w:val="both"/>
        <w:rPr>
          <w:rFonts w:ascii="Times New Roman" w:hAnsi="Times New Roman"/>
        </w:rPr>
      </w:pPr>
      <w:r w:rsidRPr="004A74F3">
        <w:rPr>
          <w:rFonts w:ascii="Times New Roman" w:hAnsi="Times New Roman"/>
        </w:rPr>
        <w:t>7.</w:t>
      </w:r>
      <w:r w:rsidRPr="004A74F3">
        <w:rPr>
          <w:rFonts w:ascii="Times New Roman" w:hAnsi="Times New Roman"/>
        </w:rPr>
        <w:tab/>
        <w:t>Wykonawca zobowiązuje się do zapewnienia dostępności osobom ze szczególnymi potrzebami                  w ramach niniejszej umowy, o ile jest to możliwe, z uwzględnieniem uniwersalnego projektowania, o którym mowa w art. 2 pkt 4 ustawy wskazanej w ust. 5.</w:t>
      </w:r>
    </w:p>
    <w:p w14:paraId="08F6F8E5" w14:textId="77777777" w:rsidR="00754C46" w:rsidRPr="0048250F" w:rsidRDefault="00754C46" w:rsidP="00754C46">
      <w:pPr>
        <w:pStyle w:val="Akapitzlist"/>
        <w:ind w:left="426" w:hanging="426"/>
        <w:jc w:val="both"/>
        <w:rPr>
          <w:rFonts w:ascii="Times New Roman" w:hAnsi="Times New Roman"/>
        </w:rPr>
      </w:pPr>
      <w:r>
        <w:rPr>
          <w:rFonts w:ascii="Times New Roman" w:hAnsi="Times New Roman"/>
        </w:rPr>
        <w:t>9.</w:t>
      </w:r>
      <w:r>
        <w:rPr>
          <w:rFonts w:ascii="Times New Roman" w:hAnsi="Times New Roman"/>
        </w:rPr>
        <w:tab/>
      </w:r>
      <w:r w:rsidRPr="0048250F">
        <w:rPr>
          <w:rFonts w:ascii="Times New Roman" w:hAnsi="Times New Roman"/>
        </w:rPr>
        <w:t>Wykonawca oświadcza, że:</w:t>
      </w:r>
    </w:p>
    <w:p w14:paraId="05B71CF9" w14:textId="77777777" w:rsidR="00754C46" w:rsidRPr="0048250F" w:rsidRDefault="00754C46" w:rsidP="00754C46">
      <w:pPr>
        <w:pStyle w:val="Akapitzlist"/>
        <w:ind w:left="426"/>
        <w:jc w:val="both"/>
        <w:rPr>
          <w:rFonts w:ascii="Times New Roman" w:hAnsi="Times New Roman"/>
        </w:rPr>
      </w:pPr>
      <w:r w:rsidRPr="0048250F">
        <w:rPr>
          <w:rFonts w:ascii="Times New Roman" w:hAnsi="Times New Roman"/>
        </w:rPr>
        <w:t>1)</w:t>
      </w:r>
      <w:r w:rsidRPr="0048250F">
        <w:rPr>
          <w:rFonts w:ascii="Times New Roman" w:hAnsi="Times New Roman"/>
        </w:rPr>
        <w:tab/>
        <w:t>posiada doświadczenie, wszelkie wymagane uprawnienia i środki potrzebne do terminowego, prawidłowego i kompletnego wykonania usługi w zakresie określonym w umowie;</w:t>
      </w:r>
    </w:p>
    <w:p w14:paraId="5CDF1D46" w14:textId="77777777" w:rsidR="00754C46" w:rsidRPr="0048250F" w:rsidRDefault="00754C46" w:rsidP="00754C46">
      <w:pPr>
        <w:pStyle w:val="Akapitzlist"/>
        <w:ind w:left="426"/>
        <w:jc w:val="both"/>
        <w:rPr>
          <w:rFonts w:ascii="Times New Roman" w:hAnsi="Times New Roman"/>
        </w:rPr>
      </w:pPr>
      <w:r w:rsidRPr="0048250F">
        <w:rPr>
          <w:rFonts w:ascii="Times New Roman" w:hAnsi="Times New Roman"/>
        </w:rPr>
        <w:t>2)</w:t>
      </w:r>
      <w:r w:rsidRPr="0048250F">
        <w:rPr>
          <w:rFonts w:ascii="Times New Roman" w:hAnsi="Times New Roman"/>
        </w:rPr>
        <w:tab/>
        <w:t>w czasie wykonywania obowiązków wynikających z niniejszej umowy oraz poza tym czasem będzie unikał prowadzenia jakichkolwiek działań mających negatywny wpływ na interesy lub dobre imię Zamawiającego;</w:t>
      </w:r>
    </w:p>
    <w:p w14:paraId="7672F5B2" w14:textId="77777777" w:rsidR="00754C46" w:rsidRPr="0048250F" w:rsidRDefault="00754C46" w:rsidP="00754C46">
      <w:pPr>
        <w:pStyle w:val="Akapitzlist"/>
        <w:ind w:left="426"/>
        <w:jc w:val="both"/>
        <w:rPr>
          <w:rFonts w:ascii="Times New Roman" w:hAnsi="Times New Roman"/>
        </w:rPr>
      </w:pPr>
      <w:r w:rsidRPr="0048250F">
        <w:rPr>
          <w:rFonts w:ascii="Times New Roman" w:hAnsi="Times New Roman"/>
        </w:rPr>
        <w:t>3)</w:t>
      </w:r>
      <w:r w:rsidRPr="0048250F">
        <w:rPr>
          <w:rFonts w:ascii="Times New Roman" w:hAnsi="Times New Roman"/>
        </w:rPr>
        <w:tab/>
        <w:t>nie wnosi zastrzeżeń do kompletności i prawidłowości dokumentacji przetargowej;</w:t>
      </w:r>
    </w:p>
    <w:p w14:paraId="3348A3C1" w14:textId="77777777" w:rsidR="00754C46" w:rsidRPr="0048250F" w:rsidRDefault="00754C46" w:rsidP="00754C46">
      <w:pPr>
        <w:pStyle w:val="Akapitzlist"/>
        <w:ind w:left="426"/>
        <w:jc w:val="both"/>
        <w:rPr>
          <w:rFonts w:ascii="Times New Roman" w:hAnsi="Times New Roman"/>
        </w:rPr>
      </w:pPr>
      <w:r w:rsidRPr="0048250F">
        <w:rPr>
          <w:rFonts w:ascii="Times New Roman" w:hAnsi="Times New Roman"/>
        </w:rPr>
        <w:t>4)</w:t>
      </w:r>
      <w:r w:rsidRPr="0048250F">
        <w:rPr>
          <w:rFonts w:ascii="Times New Roman" w:hAnsi="Times New Roman"/>
        </w:rPr>
        <w:tab/>
        <w:t>zakres prac określony w niniejszej umowie nie budzi wątpliwości oraz że znany jest mu aktualny stan, warunki i miejsce wykonywania zleceń i stwierdza, że nie występują żadne przeszkody w wykonywaniu przedmiotu umowy;</w:t>
      </w:r>
    </w:p>
    <w:p w14:paraId="04BEE0C9" w14:textId="77777777" w:rsidR="00754C46" w:rsidRPr="0048250F" w:rsidRDefault="00754C46" w:rsidP="00754C46">
      <w:pPr>
        <w:pStyle w:val="Akapitzlist"/>
        <w:ind w:left="426"/>
        <w:jc w:val="both"/>
        <w:rPr>
          <w:rFonts w:ascii="Times New Roman" w:hAnsi="Times New Roman"/>
        </w:rPr>
      </w:pPr>
      <w:r w:rsidRPr="0048250F">
        <w:rPr>
          <w:rFonts w:ascii="Times New Roman" w:hAnsi="Times New Roman"/>
        </w:rPr>
        <w:t>5)</w:t>
      </w:r>
      <w:r w:rsidRPr="0048250F">
        <w:rPr>
          <w:rFonts w:ascii="Times New Roman" w:hAnsi="Times New Roman"/>
        </w:rPr>
        <w:tab/>
        <w:t>nie jest prowadzone w stosunku do niego postępowanie upadłościowe ani lub naprawcze oraz wedle jego najlepszej wiedzy nie istnieją żadne okoliczności mogące spowodować wszczęcie takich postępowań;</w:t>
      </w:r>
    </w:p>
    <w:p w14:paraId="29C21EF1" w14:textId="77777777" w:rsidR="00754C46" w:rsidRPr="004A74F3" w:rsidRDefault="00754C46" w:rsidP="00754C46">
      <w:pPr>
        <w:pStyle w:val="Akapitzlist"/>
        <w:ind w:left="426"/>
        <w:jc w:val="both"/>
        <w:rPr>
          <w:rFonts w:ascii="Times New Roman" w:hAnsi="Times New Roman"/>
        </w:rPr>
      </w:pPr>
      <w:r w:rsidRPr="0048250F">
        <w:rPr>
          <w:rFonts w:ascii="Times New Roman" w:hAnsi="Times New Roman"/>
        </w:rPr>
        <w:t>6)</w:t>
      </w:r>
      <w:r w:rsidRPr="0048250F">
        <w:rPr>
          <w:rFonts w:ascii="Times New Roman" w:hAnsi="Times New Roman"/>
        </w:rPr>
        <w:tab/>
        <w:t>przeanalizował uważnie dokumenty umowne w celu zrozumienia zakresu prac.</w:t>
      </w:r>
    </w:p>
    <w:p w14:paraId="1729C591" w14:textId="77777777" w:rsidR="00754C46" w:rsidRPr="00711504" w:rsidRDefault="00754C46" w:rsidP="00754C46">
      <w:pPr>
        <w:keepNext/>
        <w:suppressAutoHyphens/>
        <w:spacing w:before="120" w:after="120" w:line="276" w:lineRule="auto"/>
        <w:jc w:val="center"/>
        <w:rPr>
          <w:rFonts w:ascii="Times New Roman" w:hAnsi="Times New Roman"/>
          <w:b/>
          <w:sz w:val="24"/>
          <w:szCs w:val="24"/>
          <w:lang w:eastAsia="pl-PL"/>
        </w:rPr>
      </w:pPr>
      <w:bookmarkStart w:id="3" w:name="_Hlk214271502"/>
      <w:r w:rsidRPr="00711504">
        <w:rPr>
          <w:rFonts w:ascii="Times New Roman" w:hAnsi="Times New Roman"/>
          <w:b/>
          <w:sz w:val="24"/>
          <w:szCs w:val="24"/>
          <w:lang w:eastAsia="pl-PL"/>
        </w:rPr>
        <w:t>§ 3</w:t>
      </w:r>
    </w:p>
    <w:bookmarkEnd w:id="3"/>
    <w:p w14:paraId="388D0020" w14:textId="77777777" w:rsidR="00754C46" w:rsidRPr="008A7DC0" w:rsidRDefault="00754C46" w:rsidP="00754C46">
      <w:pPr>
        <w:numPr>
          <w:ilvl w:val="0"/>
          <w:numId w:val="2"/>
        </w:numPr>
        <w:suppressAutoHyphens/>
        <w:spacing w:after="60" w:line="276" w:lineRule="auto"/>
        <w:ind w:left="426"/>
        <w:jc w:val="both"/>
        <w:rPr>
          <w:rFonts w:ascii="Times New Roman" w:hAnsi="Times New Roman"/>
          <w:b/>
          <w:lang w:eastAsia="ar-SA"/>
        </w:rPr>
      </w:pPr>
      <w:r w:rsidRPr="00711504">
        <w:rPr>
          <w:rFonts w:ascii="Times New Roman" w:hAnsi="Times New Roman"/>
          <w:lang w:eastAsia="ar-SA"/>
        </w:rPr>
        <w:t xml:space="preserve">Wykonawca </w:t>
      </w:r>
      <w:r>
        <w:rPr>
          <w:rFonts w:ascii="Times New Roman" w:hAnsi="Times New Roman"/>
          <w:lang w:eastAsia="ar-SA"/>
        </w:rPr>
        <w:t>z</w:t>
      </w:r>
      <w:r w:rsidRPr="00711504">
        <w:rPr>
          <w:rFonts w:ascii="Times New Roman" w:hAnsi="Times New Roman"/>
          <w:lang w:eastAsia="ar-SA"/>
        </w:rPr>
        <w:t>re</w:t>
      </w:r>
      <w:r>
        <w:rPr>
          <w:rFonts w:ascii="Times New Roman" w:hAnsi="Times New Roman"/>
          <w:lang w:eastAsia="ar-SA"/>
        </w:rPr>
        <w:t>alizuje</w:t>
      </w:r>
      <w:r w:rsidRPr="00711504">
        <w:rPr>
          <w:rFonts w:ascii="Times New Roman" w:hAnsi="Times New Roman"/>
          <w:lang w:eastAsia="ar-SA"/>
        </w:rPr>
        <w:t xml:space="preserve"> przedmiot umowy w terminie </w:t>
      </w:r>
      <w:r>
        <w:rPr>
          <w:rFonts w:ascii="Times New Roman" w:hAnsi="Times New Roman"/>
          <w:lang w:eastAsia="ar-SA"/>
        </w:rPr>
        <w:t>15</w:t>
      </w:r>
      <w:r w:rsidRPr="00711504">
        <w:rPr>
          <w:rFonts w:ascii="Times New Roman" w:hAnsi="Times New Roman"/>
          <w:lang w:eastAsia="ar-SA"/>
        </w:rPr>
        <w:t xml:space="preserve"> tygodni od daty podpisania umowy </w:t>
      </w:r>
      <w:bookmarkStart w:id="4" w:name="_Hlk224820388"/>
      <w:r>
        <w:rPr>
          <w:rFonts w:ascii="Times New Roman" w:hAnsi="Times New Roman"/>
          <w:lang w:eastAsia="ar-SA"/>
        </w:rPr>
        <w:t>jednak</w:t>
      </w:r>
      <w:r w:rsidRPr="00711504">
        <w:rPr>
          <w:rFonts w:ascii="Times New Roman" w:hAnsi="Times New Roman"/>
          <w:lang w:eastAsia="ar-SA"/>
        </w:rPr>
        <w:t xml:space="preserve"> </w:t>
      </w:r>
      <w:bookmarkEnd w:id="4"/>
      <w:r w:rsidRPr="00711504">
        <w:rPr>
          <w:rFonts w:ascii="Times New Roman" w:hAnsi="Times New Roman"/>
          <w:lang w:eastAsia="ar-SA"/>
        </w:rPr>
        <w:t>nie później niż do 30.09.2026 r. Przez termin całkowitej realizacji przedmiotu umowy Strony rozumieją datę podpisania protokołu odbioru przez ostatnią ze Stron</w:t>
      </w:r>
      <w:r>
        <w:rPr>
          <w:rFonts w:ascii="Times New Roman" w:hAnsi="Times New Roman"/>
          <w:lang w:eastAsia="ar-SA"/>
        </w:rPr>
        <w:t xml:space="preserve"> po instalacji urządzenia oraz przeprowadzeniu szkolenia</w:t>
      </w:r>
      <w:r w:rsidRPr="00711504">
        <w:rPr>
          <w:rFonts w:ascii="Times New Roman" w:hAnsi="Times New Roman"/>
          <w:lang w:eastAsia="ar-SA"/>
        </w:rPr>
        <w:t>, zgodnie ze złożoną ofertą</w:t>
      </w:r>
      <w:r>
        <w:rPr>
          <w:rFonts w:ascii="Times New Roman" w:hAnsi="Times New Roman"/>
          <w:lang w:eastAsia="ar-SA"/>
        </w:rPr>
        <w:t>.</w:t>
      </w:r>
    </w:p>
    <w:p w14:paraId="144AAB29" w14:textId="77777777" w:rsidR="00754C46" w:rsidRPr="008A7DC0" w:rsidRDefault="00754C46" w:rsidP="00754C46">
      <w:pPr>
        <w:numPr>
          <w:ilvl w:val="0"/>
          <w:numId w:val="2"/>
        </w:numPr>
        <w:suppressAutoHyphens/>
        <w:spacing w:after="60" w:line="276" w:lineRule="auto"/>
        <w:ind w:left="426"/>
        <w:jc w:val="both"/>
        <w:rPr>
          <w:rFonts w:ascii="Times New Roman" w:hAnsi="Times New Roman"/>
          <w:lang w:eastAsia="ar-SA"/>
        </w:rPr>
      </w:pPr>
      <w:r w:rsidRPr="00DA5D4B">
        <w:rPr>
          <w:rFonts w:ascii="Times New Roman" w:hAnsi="Times New Roman"/>
          <w:lang w:eastAsia="ar-SA"/>
        </w:rPr>
        <w:t>W przypadku wystąpienia okoliczności niezależnych od Wykonawcy, mogących mieć wpływ na termin realizacji przedmiotu umowy, Wykonawca zobowiązuje się do niezwłocznego podjęcia działań zmierzających do ich usunięcia lub ograniczenia ich skutków oraz do niezwłocznego, nie później niż w terminie 3 dni roboczych od dnia powzięcia informacji o ich wystąpieniu, poinformowania Zamawiającego o zaistniałej sytuacji oraz podjętych działaniach.</w:t>
      </w:r>
    </w:p>
    <w:p w14:paraId="0F950E14" w14:textId="77777777" w:rsidR="00754C46" w:rsidRPr="008A7DC0" w:rsidRDefault="00754C46" w:rsidP="00754C46">
      <w:pPr>
        <w:numPr>
          <w:ilvl w:val="0"/>
          <w:numId w:val="2"/>
        </w:numPr>
        <w:suppressAutoHyphens/>
        <w:spacing w:after="60" w:line="276" w:lineRule="auto"/>
        <w:ind w:left="426" w:hanging="426"/>
        <w:jc w:val="both"/>
        <w:rPr>
          <w:rFonts w:ascii="Times New Roman" w:hAnsi="Times New Roman"/>
          <w:lang w:eastAsia="ar-SA"/>
        </w:rPr>
      </w:pPr>
      <w:r w:rsidRPr="008A7DC0">
        <w:rPr>
          <w:rFonts w:ascii="Times New Roman" w:hAnsi="Times New Roman"/>
          <w:lang w:eastAsia="ar-SA"/>
        </w:rPr>
        <w:t>Miejsce dostarczenia przedmiotu dostawy oraz szkolenia: Politechnika Poznańska, Dom Studencki Nr 5 Politechniki Poznańskiej ul. Św. Rocha 11A, Poznań.</w:t>
      </w:r>
    </w:p>
    <w:p w14:paraId="6449C1FF" w14:textId="77777777" w:rsidR="00754C46" w:rsidRPr="009B5C2C" w:rsidRDefault="00754C46" w:rsidP="00754C46">
      <w:pPr>
        <w:numPr>
          <w:ilvl w:val="0"/>
          <w:numId w:val="2"/>
        </w:numPr>
        <w:suppressAutoHyphens/>
        <w:spacing w:after="60" w:line="276" w:lineRule="auto"/>
        <w:ind w:left="426" w:hanging="426"/>
        <w:jc w:val="both"/>
        <w:rPr>
          <w:rFonts w:ascii="Times New Roman" w:hAnsi="Times New Roman"/>
          <w:lang w:eastAsia="ar-SA"/>
        </w:rPr>
      </w:pPr>
      <w:r w:rsidRPr="008A7DC0">
        <w:rPr>
          <w:rFonts w:ascii="Times New Roman" w:hAnsi="Times New Roman"/>
          <w:lang w:eastAsia="ar-SA"/>
        </w:rPr>
        <w:t xml:space="preserve">Wykonawca w terminie do 15 tygodni od dnia podpisania umowy, jednak dopiero po prawidłowej realizacji usługi zgodnie z </w:t>
      </w:r>
      <w:r>
        <w:rPr>
          <w:rFonts w:ascii="Times New Roman" w:hAnsi="Times New Roman"/>
          <w:lang w:eastAsia="ar-SA"/>
        </w:rPr>
        <w:t xml:space="preserve">§ 1 </w:t>
      </w:r>
      <w:r w:rsidRPr="008A7DC0">
        <w:rPr>
          <w:rFonts w:ascii="Times New Roman" w:hAnsi="Times New Roman"/>
          <w:lang w:eastAsia="ar-SA"/>
        </w:rPr>
        <w:t xml:space="preserve">ust. </w:t>
      </w:r>
      <w:r>
        <w:rPr>
          <w:rFonts w:ascii="Times New Roman" w:hAnsi="Times New Roman"/>
          <w:lang w:eastAsia="ar-SA"/>
        </w:rPr>
        <w:t>2</w:t>
      </w:r>
      <w:r w:rsidRPr="008A7DC0">
        <w:rPr>
          <w:rFonts w:ascii="Times New Roman" w:hAnsi="Times New Roman"/>
          <w:lang w:eastAsia="ar-SA"/>
        </w:rPr>
        <w:t xml:space="preserve"> pkt 1 i. 2, przeprowadzi minimum jednodniowe szkolenie w siedzibie Zamawiającego, </w:t>
      </w:r>
      <w:r w:rsidRPr="00EB3D50">
        <w:rPr>
          <w:rFonts w:ascii="Times New Roman" w:hAnsi="Times New Roman"/>
          <w:lang w:eastAsia="ar-SA"/>
        </w:rPr>
        <w:t>trwające trzy godziny zegarowe dla</w:t>
      </w:r>
      <w:r w:rsidRPr="009B5C2C">
        <w:rPr>
          <w:rFonts w:ascii="Times New Roman" w:hAnsi="Times New Roman"/>
          <w:lang w:eastAsia="ar-SA"/>
        </w:rPr>
        <w:t xml:space="preserve"> minimum 2 osób wskazanych przez Zamawiającego.</w:t>
      </w:r>
    </w:p>
    <w:p w14:paraId="7CA43E55" w14:textId="77777777" w:rsidR="00754C46" w:rsidRPr="00C426E9" w:rsidRDefault="00754C46" w:rsidP="00754C46">
      <w:pPr>
        <w:keepNext/>
        <w:suppressAutoHyphens/>
        <w:spacing w:before="120" w:after="120" w:line="276" w:lineRule="auto"/>
        <w:jc w:val="center"/>
        <w:rPr>
          <w:rFonts w:ascii="Times New Roman" w:hAnsi="Times New Roman"/>
          <w:b/>
        </w:rPr>
      </w:pPr>
      <w:r w:rsidRPr="00C426E9">
        <w:rPr>
          <w:rFonts w:ascii="Times New Roman" w:hAnsi="Times New Roman"/>
          <w:b/>
        </w:rPr>
        <w:lastRenderedPageBreak/>
        <w:t>§ 4</w:t>
      </w:r>
    </w:p>
    <w:p w14:paraId="43F835E5" w14:textId="77777777" w:rsidR="00754C46" w:rsidRPr="00C426E9" w:rsidRDefault="00754C46" w:rsidP="00754C46">
      <w:pPr>
        <w:pStyle w:val="Akapitzlist"/>
        <w:ind w:left="426" w:hanging="426"/>
        <w:jc w:val="both"/>
        <w:rPr>
          <w:rFonts w:ascii="Times New Roman" w:hAnsi="Times New Roman"/>
        </w:rPr>
      </w:pPr>
      <w:r w:rsidRPr="00C426E9">
        <w:rPr>
          <w:rFonts w:ascii="Times New Roman" w:hAnsi="Times New Roman"/>
        </w:rPr>
        <w:t>1.</w:t>
      </w:r>
      <w:r w:rsidRPr="00C426E9">
        <w:rPr>
          <w:rFonts w:ascii="Times New Roman" w:hAnsi="Times New Roman"/>
        </w:rPr>
        <w:tab/>
        <w:t xml:space="preserve">Za wykonanie całości przedmiotu umowy Zamawiający zapłaci kwotę ................................. zł netto </w:t>
      </w:r>
    </w:p>
    <w:p w14:paraId="24386524" w14:textId="77777777" w:rsidR="00754C46" w:rsidRPr="00C426E9" w:rsidRDefault="00754C46" w:rsidP="00754C46">
      <w:pPr>
        <w:pStyle w:val="Akapitzlist"/>
        <w:ind w:left="567" w:hanging="141"/>
        <w:jc w:val="both"/>
        <w:rPr>
          <w:rFonts w:ascii="Times New Roman" w:hAnsi="Times New Roman"/>
        </w:rPr>
      </w:pPr>
      <w:r w:rsidRPr="00C426E9">
        <w:rPr>
          <w:rFonts w:ascii="Times New Roman" w:hAnsi="Times New Roman"/>
        </w:rPr>
        <w:t>netto słownie: ………………………………..</w:t>
      </w:r>
    </w:p>
    <w:p w14:paraId="228CCC7A" w14:textId="77777777" w:rsidR="00754C46" w:rsidRPr="00C426E9" w:rsidRDefault="00754C46" w:rsidP="00754C46">
      <w:pPr>
        <w:pStyle w:val="Akapitzlist"/>
        <w:ind w:left="567" w:hanging="141"/>
        <w:jc w:val="both"/>
        <w:rPr>
          <w:rFonts w:ascii="Times New Roman" w:hAnsi="Times New Roman"/>
        </w:rPr>
      </w:pPr>
      <w:r w:rsidRPr="00C426E9">
        <w:rPr>
          <w:rFonts w:ascii="Times New Roman" w:hAnsi="Times New Roman"/>
        </w:rPr>
        <w:t>tj. …………………zł brutto (w tym odpowiednia stawka podatku VAT)</w:t>
      </w:r>
    </w:p>
    <w:p w14:paraId="0E8D3938" w14:textId="77777777" w:rsidR="00754C46" w:rsidRPr="00C426E9" w:rsidRDefault="00754C46" w:rsidP="00754C46">
      <w:pPr>
        <w:pStyle w:val="Akapitzlist"/>
        <w:ind w:left="567" w:hanging="141"/>
        <w:jc w:val="both"/>
        <w:rPr>
          <w:rFonts w:ascii="Times New Roman" w:hAnsi="Times New Roman"/>
        </w:rPr>
      </w:pPr>
      <w:r w:rsidRPr="00C426E9">
        <w:rPr>
          <w:rFonts w:ascii="Times New Roman" w:hAnsi="Times New Roman"/>
        </w:rPr>
        <w:t>brutto słownie ………………………………..</w:t>
      </w:r>
    </w:p>
    <w:p w14:paraId="5AD8C51A" w14:textId="77777777" w:rsidR="00754C46" w:rsidRPr="00C426E9" w:rsidRDefault="00754C46" w:rsidP="00754C46">
      <w:pPr>
        <w:pStyle w:val="Akapitzlist"/>
        <w:ind w:left="426" w:hanging="426"/>
        <w:jc w:val="both"/>
        <w:rPr>
          <w:rFonts w:ascii="Times New Roman" w:hAnsi="Times New Roman"/>
        </w:rPr>
      </w:pPr>
      <w:r w:rsidRPr="00C426E9">
        <w:rPr>
          <w:rFonts w:ascii="Times New Roman" w:hAnsi="Times New Roman"/>
        </w:rPr>
        <w:t>2.</w:t>
      </w:r>
      <w:r w:rsidRPr="00C426E9">
        <w:rPr>
          <w:rFonts w:ascii="Times New Roman" w:hAnsi="Times New Roman"/>
        </w:rPr>
        <w:tab/>
        <w:t>Wykonawca nie może zmienić ceny określonej w ofercie do końca trwania Umowy.</w:t>
      </w:r>
    </w:p>
    <w:p w14:paraId="490E5348" w14:textId="77777777" w:rsidR="00754C46" w:rsidRPr="00C426E9" w:rsidRDefault="00754C46" w:rsidP="00754C46">
      <w:pPr>
        <w:pStyle w:val="Akapitzlist"/>
        <w:ind w:left="426" w:hanging="426"/>
        <w:jc w:val="both"/>
        <w:rPr>
          <w:rFonts w:ascii="Times New Roman" w:hAnsi="Times New Roman"/>
        </w:rPr>
      </w:pPr>
      <w:r w:rsidRPr="00C426E9">
        <w:rPr>
          <w:rFonts w:ascii="Times New Roman" w:hAnsi="Times New Roman"/>
        </w:rPr>
        <w:t>3.</w:t>
      </w:r>
      <w:r w:rsidRPr="00C426E9">
        <w:rPr>
          <w:rFonts w:ascii="Times New Roman" w:hAnsi="Times New Roman"/>
        </w:rPr>
        <w:tab/>
        <w:t>Cena wskazana w ust.1 zawiera wszystkie koszty realizacji całego zamówienia.</w:t>
      </w:r>
    </w:p>
    <w:p w14:paraId="459DCD05" w14:textId="77777777" w:rsidR="00754C46" w:rsidRPr="00C426E9" w:rsidRDefault="00754C46" w:rsidP="00754C46">
      <w:pPr>
        <w:keepNext/>
        <w:suppressAutoHyphens/>
        <w:spacing w:before="120" w:after="120" w:line="276" w:lineRule="auto"/>
        <w:jc w:val="center"/>
        <w:rPr>
          <w:rFonts w:ascii="Times New Roman" w:hAnsi="Times New Roman"/>
          <w:b/>
          <w:sz w:val="24"/>
          <w:szCs w:val="24"/>
          <w:lang w:eastAsia="pl-PL"/>
        </w:rPr>
      </w:pPr>
      <w:r w:rsidRPr="00C426E9">
        <w:rPr>
          <w:rFonts w:ascii="Times New Roman" w:hAnsi="Times New Roman"/>
          <w:b/>
          <w:sz w:val="24"/>
          <w:szCs w:val="24"/>
          <w:lang w:eastAsia="pl-PL"/>
        </w:rPr>
        <w:t>§ 5</w:t>
      </w:r>
    </w:p>
    <w:p w14:paraId="51CF06D1" w14:textId="77777777" w:rsidR="00754C46" w:rsidRPr="00DA5D4B" w:rsidRDefault="00754C46" w:rsidP="00754C46">
      <w:pPr>
        <w:numPr>
          <w:ilvl w:val="0"/>
          <w:numId w:val="3"/>
        </w:numPr>
        <w:spacing w:after="60" w:line="276" w:lineRule="auto"/>
        <w:ind w:left="426"/>
        <w:jc w:val="both"/>
        <w:rPr>
          <w:rFonts w:ascii="Times New Roman" w:hAnsi="Times New Roman"/>
          <w:lang w:eastAsia="ar-SA"/>
        </w:rPr>
      </w:pPr>
      <w:r w:rsidRPr="00DA5D4B">
        <w:rPr>
          <w:rFonts w:ascii="Times New Roman" w:hAnsi="Times New Roman"/>
          <w:lang w:eastAsia="ar-SA"/>
        </w:rPr>
        <w:t xml:space="preserve">Warunkiem odbioru </w:t>
      </w:r>
      <w:r>
        <w:rPr>
          <w:rFonts w:ascii="Times New Roman" w:hAnsi="Times New Roman"/>
          <w:lang w:eastAsia="ar-SA"/>
        </w:rPr>
        <w:t xml:space="preserve">przedmiotu umowy </w:t>
      </w:r>
      <w:r w:rsidRPr="00DA5D4B">
        <w:rPr>
          <w:rFonts w:ascii="Times New Roman" w:hAnsi="Times New Roman"/>
          <w:lang w:eastAsia="ar-SA"/>
        </w:rPr>
        <w:t>będzie potwierdzenie prawidłowości i kompletności wykonanej usługi przez podpisanie przez obie Strony protokołu odbioru bez zastrzeżeń. Podpisanie protokołu odbioru,</w:t>
      </w:r>
      <w:r>
        <w:rPr>
          <w:rFonts w:ascii="Times New Roman" w:hAnsi="Times New Roman"/>
          <w:lang w:eastAsia="ar-SA"/>
        </w:rPr>
        <w:t xml:space="preserve"> </w:t>
      </w:r>
      <w:r w:rsidRPr="00DA5D4B">
        <w:rPr>
          <w:rFonts w:ascii="Times New Roman" w:hAnsi="Times New Roman"/>
          <w:lang w:eastAsia="ar-SA"/>
        </w:rPr>
        <w:t>o którym mowa w niniejszym ustępie warunkuje wystawienie faktury VAT przez Wykonawcę.</w:t>
      </w:r>
    </w:p>
    <w:p w14:paraId="0E455D24" w14:textId="77777777" w:rsidR="00754C46" w:rsidRPr="00C426E9" w:rsidRDefault="00754C46" w:rsidP="00754C46">
      <w:pPr>
        <w:numPr>
          <w:ilvl w:val="0"/>
          <w:numId w:val="3"/>
        </w:numPr>
        <w:spacing w:after="60" w:line="276" w:lineRule="auto"/>
        <w:ind w:left="426"/>
        <w:jc w:val="both"/>
        <w:rPr>
          <w:rFonts w:ascii="Times New Roman" w:hAnsi="Times New Roman"/>
          <w:lang w:eastAsia="ar-SA"/>
        </w:rPr>
      </w:pPr>
      <w:r w:rsidRPr="00C426E9">
        <w:rPr>
          <w:rFonts w:ascii="Times New Roman" w:hAnsi="Times New Roman"/>
          <w:lang w:eastAsia="ar-SA"/>
        </w:rPr>
        <w:t>Zamawiający dokona zapłaty przelewem w terminie 14 dni od daty doręczenia Zmawiającemu prawidłowo wystawionej faktury VAT pozbawionej wszelkich wad i pomyłek.</w:t>
      </w:r>
    </w:p>
    <w:p w14:paraId="1612E00F" w14:textId="77777777" w:rsidR="00754C46" w:rsidRPr="00C426E9" w:rsidRDefault="00754C46" w:rsidP="00754C46">
      <w:pPr>
        <w:numPr>
          <w:ilvl w:val="0"/>
          <w:numId w:val="3"/>
        </w:numPr>
        <w:spacing w:after="60" w:line="276" w:lineRule="auto"/>
        <w:ind w:left="426"/>
        <w:jc w:val="both"/>
        <w:rPr>
          <w:rFonts w:ascii="Times New Roman" w:hAnsi="Times New Roman"/>
          <w:lang w:eastAsia="ar-SA"/>
        </w:rPr>
      </w:pPr>
      <w:r w:rsidRPr="00C426E9">
        <w:rPr>
          <w:rFonts w:ascii="Times New Roman" w:hAnsi="Times New Roman"/>
          <w:lang w:eastAsia="ar-SA"/>
        </w:rPr>
        <w:t xml:space="preserve">Płatność będzie realizowana przez Zamawiającego przelewem na konto bankowe Wykonawcy: </w:t>
      </w:r>
    </w:p>
    <w:p w14:paraId="6D2A58D8" w14:textId="77777777" w:rsidR="00754C46" w:rsidRPr="00C426E9" w:rsidRDefault="00754C46" w:rsidP="00754C46">
      <w:pPr>
        <w:suppressAutoHyphens/>
        <w:spacing w:after="60" w:line="276" w:lineRule="auto"/>
        <w:ind w:left="360"/>
        <w:jc w:val="both"/>
        <w:rPr>
          <w:rFonts w:ascii="Times New Roman" w:hAnsi="Times New Roman"/>
          <w:lang w:eastAsia="ar-SA"/>
        </w:rPr>
      </w:pPr>
      <w:r w:rsidRPr="00C426E9">
        <w:rPr>
          <w:rFonts w:ascii="Times New Roman" w:hAnsi="Times New Roman"/>
          <w:lang w:eastAsia="ar-SA"/>
        </w:rPr>
        <w:t xml:space="preserve">…………………………………………………………... </w:t>
      </w:r>
    </w:p>
    <w:p w14:paraId="0C9F358E" w14:textId="77777777" w:rsidR="00754C46" w:rsidRPr="00C426E9" w:rsidRDefault="00754C46" w:rsidP="00754C46">
      <w:pPr>
        <w:spacing w:after="60" w:line="276" w:lineRule="auto"/>
        <w:ind w:left="360"/>
        <w:jc w:val="both"/>
        <w:rPr>
          <w:rFonts w:ascii="Times New Roman" w:hAnsi="Times New Roman"/>
          <w:lang w:eastAsia="ar-SA"/>
        </w:rPr>
      </w:pPr>
      <w:r w:rsidRPr="00C426E9">
        <w:rPr>
          <w:rFonts w:ascii="Times New Roman" w:hAnsi="Times New Roman"/>
          <w:lang w:eastAsia="ar-SA"/>
        </w:rPr>
        <w:t>Zmiana rachunku bankowego wskazanego powyżej wymaga sporządzenia aneksu do mowy. Wykonawca oświadcza, że wskazany rachunek bankowy jest właściwy do realizacji płatności                      z tytułu niniejszej umowy oraz jest rachunkiem zgłoszonym organowi podatkowemu i wymienionym w rejestrze podatników VAT.</w:t>
      </w:r>
    </w:p>
    <w:p w14:paraId="52D64F64" w14:textId="77777777" w:rsidR="00754C46" w:rsidRPr="00C426E9" w:rsidRDefault="00754C46" w:rsidP="00754C46">
      <w:pPr>
        <w:widowControl w:val="0"/>
        <w:numPr>
          <w:ilvl w:val="0"/>
          <w:numId w:val="3"/>
        </w:numPr>
        <w:autoSpaceDE w:val="0"/>
        <w:autoSpaceDN w:val="0"/>
        <w:spacing w:after="60" w:line="276" w:lineRule="auto"/>
        <w:ind w:left="426" w:hanging="426"/>
        <w:rPr>
          <w:rFonts w:ascii="Times New Roman" w:hAnsi="Times New Roman"/>
          <w:lang w:eastAsia="pl-PL"/>
        </w:rPr>
      </w:pPr>
      <w:r w:rsidRPr="00C426E9">
        <w:rPr>
          <w:rFonts w:ascii="Times New Roman" w:hAnsi="Times New Roman"/>
          <w:lang w:eastAsia="pl-PL"/>
        </w:rPr>
        <w:t xml:space="preserve">Wykonawca może wystawiać ustrukturyzowane faktury elektroniczne w rozumieniu przepisów ustawy z dnia 9 listopada 2018 r. o elektronicznym fakturowaniu </w:t>
      </w:r>
      <w:r>
        <w:rPr>
          <w:rFonts w:ascii="Times New Roman" w:hAnsi="Times New Roman"/>
          <w:lang w:eastAsia="pl-PL"/>
        </w:rPr>
        <w:t xml:space="preserve"> </w:t>
      </w:r>
      <w:r w:rsidRPr="00C426E9">
        <w:rPr>
          <w:rFonts w:ascii="Times New Roman" w:hAnsi="Times New Roman"/>
          <w:lang w:eastAsia="pl-PL"/>
        </w:rPr>
        <w:t>w zamówieniach publicznych, koncesjach na roboty budowlane lub usługi oraz partnerstwie publiczno-prywatnym (</w:t>
      </w:r>
      <w:proofErr w:type="spellStart"/>
      <w:r w:rsidRPr="00C426E9">
        <w:rPr>
          <w:rFonts w:ascii="Times New Roman" w:hAnsi="Times New Roman"/>
          <w:lang w:eastAsia="pl-PL"/>
        </w:rPr>
        <w:t>t.j</w:t>
      </w:r>
      <w:proofErr w:type="spellEnd"/>
      <w:r w:rsidRPr="00C426E9">
        <w:rPr>
          <w:rFonts w:ascii="Times New Roman" w:hAnsi="Times New Roman"/>
          <w:lang w:eastAsia="pl-PL"/>
        </w:rPr>
        <w:t xml:space="preserve">. Dz. U. z 2020 r. poz. 1666 z </w:t>
      </w:r>
      <w:proofErr w:type="spellStart"/>
      <w:r w:rsidRPr="00C426E9">
        <w:rPr>
          <w:rFonts w:ascii="Times New Roman" w:hAnsi="Times New Roman"/>
          <w:lang w:eastAsia="pl-PL"/>
        </w:rPr>
        <w:t>późn</w:t>
      </w:r>
      <w:proofErr w:type="spellEnd"/>
      <w:r w:rsidRPr="00C426E9">
        <w:rPr>
          <w:rFonts w:ascii="Times New Roman" w:hAnsi="Times New Roman"/>
          <w:lang w:eastAsia="pl-PL"/>
        </w:rPr>
        <w:t xml:space="preserve">. zm. – „Ustawa o Fakturowaniu”). </w:t>
      </w:r>
    </w:p>
    <w:p w14:paraId="02B0A21F" w14:textId="77777777" w:rsidR="00754C46" w:rsidRPr="00EA27A7" w:rsidRDefault="00754C46" w:rsidP="00754C46">
      <w:pPr>
        <w:widowControl w:val="0"/>
        <w:numPr>
          <w:ilvl w:val="0"/>
          <w:numId w:val="3"/>
        </w:numPr>
        <w:tabs>
          <w:tab w:val="num" w:pos="426"/>
        </w:tabs>
        <w:autoSpaceDE w:val="0"/>
        <w:autoSpaceDN w:val="0"/>
        <w:spacing w:after="60" w:line="276" w:lineRule="auto"/>
        <w:ind w:left="426" w:hanging="426"/>
        <w:jc w:val="both"/>
        <w:rPr>
          <w:rFonts w:ascii="Times New Roman" w:hAnsi="Times New Roman"/>
          <w:lang w:eastAsia="pl-PL"/>
        </w:rPr>
      </w:pPr>
      <w:r w:rsidRPr="00EA27A7">
        <w:rPr>
          <w:rFonts w:ascii="Times New Roman" w:hAnsi="Times New Roman"/>
          <w:lang w:eastAsia="pl-PL"/>
        </w:rPr>
        <w:t xml:space="preserve">W przypadku wystawienia ustrukturyzowanej faktury elektronicznej, o której mowa </w:t>
      </w:r>
      <w:r w:rsidRPr="00EA27A7">
        <w:rPr>
          <w:rFonts w:ascii="Times New Roman" w:hAnsi="Times New Roman"/>
          <w:lang w:eastAsia="pl-PL"/>
        </w:rPr>
        <w:br/>
        <w:t xml:space="preserve">w ust. </w:t>
      </w:r>
      <w:r>
        <w:rPr>
          <w:rFonts w:ascii="Times New Roman" w:hAnsi="Times New Roman"/>
          <w:lang w:eastAsia="pl-PL"/>
        </w:rPr>
        <w:t>4</w:t>
      </w:r>
      <w:r w:rsidRPr="00EA27A7">
        <w:rPr>
          <w:rFonts w:ascii="Times New Roman" w:hAnsi="Times New Roman"/>
          <w:lang w:eastAsia="pl-PL"/>
        </w:rPr>
        <w:t xml:space="preserve">, Wykonawca jest obowiązany do wysłania jej do Zamawiającego za pośrednictwem Platformy Elektronicznego Fakturowania („PEF”). Wystawiona przez Wykonawcę ustrukturyzowana faktura elektroniczna winna zawierać elementy, o których mowa w art. 6 Ustawy o Fakturowaniu, a nadto faktura lub załącznik do niej musi zawierać numer Umowy. </w:t>
      </w:r>
    </w:p>
    <w:p w14:paraId="4D483D3A" w14:textId="77777777" w:rsidR="00754C46" w:rsidRPr="00EA27A7" w:rsidRDefault="00754C46" w:rsidP="00754C46">
      <w:pPr>
        <w:widowControl w:val="0"/>
        <w:numPr>
          <w:ilvl w:val="0"/>
          <w:numId w:val="3"/>
        </w:numPr>
        <w:tabs>
          <w:tab w:val="num" w:pos="426"/>
        </w:tabs>
        <w:autoSpaceDE w:val="0"/>
        <w:autoSpaceDN w:val="0"/>
        <w:spacing w:after="60" w:line="276" w:lineRule="auto"/>
        <w:ind w:left="426" w:hanging="426"/>
        <w:jc w:val="both"/>
        <w:rPr>
          <w:rFonts w:ascii="Times New Roman" w:hAnsi="Times New Roman"/>
          <w:lang w:eastAsia="pl-PL"/>
        </w:rPr>
      </w:pPr>
      <w:r w:rsidRPr="00EA27A7">
        <w:rPr>
          <w:rFonts w:ascii="Times New Roman" w:hAnsi="Times New Roman"/>
          <w:lang w:eastAsia="pl-PL"/>
        </w:rPr>
        <w:t xml:space="preserve">Za chwilę doręczenia ustrukturyzowanej faktury elektronicznej uznawać się będzie chwilę wprowadzenia prawidłowo wystawionej faktury, zawierającej wszystkie elementy, o których mowa w ust. </w:t>
      </w:r>
      <w:r>
        <w:rPr>
          <w:rFonts w:ascii="Times New Roman" w:hAnsi="Times New Roman"/>
          <w:lang w:eastAsia="pl-PL"/>
        </w:rPr>
        <w:t>5</w:t>
      </w:r>
      <w:r w:rsidRPr="00EA27A7">
        <w:rPr>
          <w:rFonts w:ascii="Times New Roman" w:hAnsi="Times New Roman"/>
          <w:lang w:eastAsia="pl-PL"/>
        </w:rPr>
        <w:t xml:space="preserve"> powyżej, do konta Zamawiającego na PEF, </w:t>
      </w:r>
      <w:r w:rsidRPr="00EA27A7">
        <w:rPr>
          <w:rFonts w:ascii="Times New Roman" w:hAnsi="Times New Roman"/>
          <w:lang w:eastAsia="pl-PL"/>
        </w:rPr>
        <w:br/>
        <w:t>w sposób umożliwiający Zamawiającemu zapoznanie się z jej treścią.</w:t>
      </w:r>
    </w:p>
    <w:p w14:paraId="6761BC3A" w14:textId="77777777" w:rsidR="00754C46" w:rsidRPr="00EA27A7" w:rsidRDefault="00754C46" w:rsidP="00754C46">
      <w:pPr>
        <w:widowControl w:val="0"/>
        <w:numPr>
          <w:ilvl w:val="0"/>
          <w:numId w:val="3"/>
        </w:numPr>
        <w:tabs>
          <w:tab w:val="num" w:pos="426"/>
        </w:tabs>
        <w:autoSpaceDE w:val="0"/>
        <w:autoSpaceDN w:val="0"/>
        <w:spacing w:after="60" w:line="276" w:lineRule="auto"/>
        <w:ind w:left="426" w:hanging="426"/>
        <w:jc w:val="both"/>
        <w:rPr>
          <w:rFonts w:ascii="Times New Roman" w:hAnsi="Times New Roman"/>
          <w:lang w:eastAsia="pl-PL"/>
        </w:rPr>
      </w:pPr>
      <w:r w:rsidRPr="00EA27A7">
        <w:rPr>
          <w:rFonts w:ascii="Times New Roman" w:hAnsi="Times New Roman"/>
          <w:lang w:eastAsia="pl-PL"/>
        </w:rPr>
        <w:t>W przypadku wystawienia faktury w formie pisemnej, prawidłowo wystawiona faktura powinna być doręczona na adres:</w:t>
      </w:r>
    </w:p>
    <w:p w14:paraId="2B7EEBF7" w14:textId="77777777" w:rsidR="00754C46" w:rsidRPr="00EB3D50" w:rsidRDefault="00754C46" w:rsidP="00754C46">
      <w:pPr>
        <w:widowControl w:val="0"/>
        <w:autoSpaceDE w:val="0"/>
        <w:autoSpaceDN w:val="0"/>
        <w:spacing w:after="60" w:line="276" w:lineRule="auto"/>
        <w:ind w:left="426"/>
        <w:jc w:val="both"/>
        <w:rPr>
          <w:rFonts w:ascii="Times New Roman" w:hAnsi="Times New Roman"/>
          <w:lang w:eastAsia="pl-PL"/>
        </w:rPr>
      </w:pPr>
      <w:bookmarkStart w:id="5" w:name="_Hlk225170123"/>
      <w:r w:rsidRPr="00EB3D50">
        <w:rPr>
          <w:rFonts w:ascii="Times New Roman" w:hAnsi="Times New Roman"/>
        </w:rPr>
        <w:t xml:space="preserve">Politechnika Poznańska, Inspektorat Ochrony Przeciwpożarowej, ul. Piotrowo 5, 61-139 Poznań </w:t>
      </w:r>
    </w:p>
    <w:bookmarkEnd w:id="5"/>
    <w:p w14:paraId="3F2F35FA" w14:textId="77777777" w:rsidR="00754C46" w:rsidRPr="00EA27A7" w:rsidRDefault="00754C46" w:rsidP="00754C46">
      <w:pPr>
        <w:widowControl w:val="0"/>
        <w:numPr>
          <w:ilvl w:val="0"/>
          <w:numId w:val="3"/>
        </w:numPr>
        <w:tabs>
          <w:tab w:val="num" w:pos="426"/>
        </w:tabs>
        <w:autoSpaceDE w:val="0"/>
        <w:autoSpaceDN w:val="0"/>
        <w:spacing w:after="60" w:line="276" w:lineRule="auto"/>
        <w:ind w:left="426" w:hanging="426"/>
        <w:jc w:val="both"/>
        <w:rPr>
          <w:rFonts w:ascii="Times New Roman" w:hAnsi="Times New Roman"/>
          <w:lang w:eastAsia="pl-PL"/>
        </w:rPr>
      </w:pPr>
      <w:r w:rsidRPr="00EA27A7">
        <w:rPr>
          <w:rFonts w:ascii="Times New Roman" w:hAnsi="Times New Roman"/>
          <w:lang w:eastAsia="pl-PL"/>
        </w:rPr>
        <w:t>Za termin dokonania płatności uważa się złożenie polecenia przelewu w banku Zamawiającego.</w:t>
      </w:r>
    </w:p>
    <w:p w14:paraId="11368A18" w14:textId="77777777" w:rsidR="00754C46" w:rsidRPr="00EF6ECF" w:rsidRDefault="00754C46" w:rsidP="00754C46">
      <w:pPr>
        <w:widowControl w:val="0"/>
        <w:numPr>
          <w:ilvl w:val="0"/>
          <w:numId w:val="3"/>
        </w:numPr>
        <w:autoSpaceDE w:val="0"/>
        <w:autoSpaceDN w:val="0"/>
        <w:spacing w:after="60" w:line="276" w:lineRule="auto"/>
        <w:ind w:left="426" w:hanging="426"/>
        <w:jc w:val="both"/>
        <w:rPr>
          <w:rFonts w:ascii="Times New Roman" w:hAnsi="Times New Roman"/>
          <w:lang w:eastAsia="pl-PL"/>
        </w:rPr>
      </w:pPr>
      <w:r w:rsidRPr="00EF6ECF">
        <w:rPr>
          <w:rFonts w:ascii="Times New Roman" w:hAnsi="Times New Roman"/>
          <w:lang w:eastAsia="pl-PL"/>
        </w:rPr>
        <w:t>Z dniem, w którym Wykonawca zostanie objęty obowiązkiem korzystania z Krajowego Systemu e-Faktur (</w:t>
      </w:r>
      <w:proofErr w:type="spellStart"/>
      <w:r w:rsidRPr="00EF6ECF">
        <w:rPr>
          <w:rFonts w:ascii="Times New Roman" w:hAnsi="Times New Roman"/>
          <w:lang w:eastAsia="pl-PL"/>
        </w:rPr>
        <w:t>KSeF</w:t>
      </w:r>
      <w:proofErr w:type="spellEnd"/>
      <w:r w:rsidRPr="00EF6ECF">
        <w:rPr>
          <w:rFonts w:ascii="Times New Roman" w:hAnsi="Times New Roman"/>
          <w:lang w:eastAsia="pl-PL"/>
        </w:rPr>
        <w:t>), Wykonawca zobowiązany jest do wystawiania i przesyłania faktur wyłącznie za pośrednictwem tego systemu.</w:t>
      </w:r>
    </w:p>
    <w:p w14:paraId="745C7F20" w14:textId="77777777" w:rsidR="00754C46" w:rsidRPr="00EF6ECF" w:rsidRDefault="00754C46" w:rsidP="00754C46">
      <w:pPr>
        <w:widowControl w:val="0"/>
        <w:autoSpaceDE w:val="0"/>
        <w:autoSpaceDN w:val="0"/>
        <w:spacing w:after="60" w:line="276" w:lineRule="auto"/>
        <w:ind w:left="426"/>
        <w:jc w:val="both"/>
        <w:rPr>
          <w:rFonts w:ascii="Times New Roman" w:hAnsi="Times New Roman"/>
          <w:lang w:eastAsia="pl-PL"/>
        </w:rPr>
      </w:pPr>
      <w:r w:rsidRPr="00EF6ECF">
        <w:rPr>
          <w:rFonts w:ascii="Times New Roman" w:hAnsi="Times New Roman"/>
          <w:lang w:eastAsia="pl-PL"/>
        </w:rPr>
        <w:t xml:space="preserve">Wykonawca zobowiązuje się ponadto do każdorazowego zamieszczania na wystawianych fakturach numeru wewnętrznego </w:t>
      </w:r>
      <w:proofErr w:type="spellStart"/>
      <w:r w:rsidRPr="00EF6ECF">
        <w:rPr>
          <w:rFonts w:ascii="Times New Roman" w:hAnsi="Times New Roman"/>
          <w:lang w:eastAsia="pl-PL"/>
        </w:rPr>
        <w:t>IDWew</w:t>
      </w:r>
      <w:proofErr w:type="spellEnd"/>
      <w:r w:rsidRPr="00EF6ECF">
        <w:rPr>
          <w:rFonts w:ascii="Times New Roman" w:hAnsi="Times New Roman"/>
          <w:lang w:eastAsia="pl-PL"/>
        </w:rPr>
        <w:t xml:space="preserve">: </w:t>
      </w:r>
      <w:r w:rsidRPr="00EA27A7">
        <w:rPr>
          <w:rFonts w:ascii="Times New Roman" w:hAnsi="Times New Roman"/>
          <w:b/>
          <w:bCs/>
          <w:color w:val="0000FF"/>
          <w:u w:val="single"/>
          <w:lang w:eastAsia="pl-PL"/>
        </w:rPr>
        <w:t>7770003699-30092</w:t>
      </w:r>
      <w:r w:rsidRPr="00EF6ECF">
        <w:rPr>
          <w:rFonts w:ascii="Times New Roman" w:hAnsi="Times New Roman"/>
          <w:lang w:eastAsia="pl-PL"/>
        </w:rPr>
        <w:t>, w polu „Podmiot3”.</w:t>
      </w:r>
    </w:p>
    <w:p w14:paraId="1B85E89C" w14:textId="77777777" w:rsidR="00754C46" w:rsidRPr="00EF6ECF" w:rsidRDefault="00754C46" w:rsidP="00754C46">
      <w:pPr>
        <w:widowControl w:val="0"/>
        <w:autoSpaceDE w:val="0"/>
        <w:autoSpaceDN w:val="0"/>
        <w:spacing w:after="60" w:line="276" w:lineRule="auto"/>
        <w:ind w:left="426"/>
        <w:jc w:val="both"/>
        <w:rPr>
          <w:rFonts w:ascii="Times New Roman" w:hAnsi="Times New Roman"/>
          <w:lang w:eastAsia="pl-PL"/>
        </w:rPr>
      </w:pPr>
      <w:r w:rsidRPr="00EF6ECF">
        <w:rPr>
          <w:rFonts w:ascii="Times New Roman" w:hAnsi="Times New Roman"/>
          <w:lang w:eastAsia="pl-PL"/>
        </w:rPr>
        <w:t xml:space="preserve">Wystawienie faktury z naruszeniem powyższej zasady nie wywołuje skutku w postaci powstania wymagalności świadczenia po stronie Zamawiającego oraz nie stanowi podstawy do naliczania </w:t>
      </w:r>
      <w:r w:rsidRPr="00EF6ECF">
        <w:rPr>
          <w:rFonts w:ascii="Times New Roman" w:hAnsi="Times New Roman"/>
          <w:lang w:eastAsia="pl-PL"/>
        </w:rPr>
        <w:lastRenderedPageBreak/>
        <w:t>odsetek za opóźnienie.</w:t>
      </w:r>
    </w:p>
    <w:p w14:paraId="7B39776B" w14:textId="77777777" w:rsidR="00754C46" w:rsidRPr="00EF6ECF" w:rsidRDefault="00754C46" w:rsidP="00754C46">
      <w:pPr>
        <w:keepNext/>
        <w:suppressAutoHyphens/>
        <w:spacing w:before="120" w:after="120" w:line="276" w:lineRule="auto"/>
        <w:jc w:val="center"/>
        <w:rPr>
          <w:rFonts w:ascii="Times New Roman" w:hAnsi="Times New Roman"/>
          <w:b/>
          <w:sz w:val="24"/>
          <w:szCs w:val="24"/>
          <w:lang w:eastAsia="pl-PL"/>
        </w:rPr>
      </w:pPr>
      <w:r w:rsidRPr="00EF6ECF">
        <w:rPr>
          <w:rFonts w:ascii="Times New Roman" w:hAnsi="Times New Roman"/>
          <w:b/>
          <w:sz w:val="24"/>
          <w:szCs w:val="24"/>
          <w:lang w:eastAsia="pl-PL"/>
        </w:rPr>
        <w:t>§ 6</w:t>
      </w:r>
    </w:p>
    <w:p w14:paraId="66A74066" w14:textId="77777777" w:rsidR="00754C46" w:rsidRPr="00EF6ECF" w:rsidRDefault="00754C46" w:rsidP="00754C46">
      <w:pPr>
        <w:numPr>
          <w:ilvl w:val="0"/>
          <w:numId w:val="4"/>
        </w:numPr>
        <w:spacing w:after="60" w:line="276" w:lineRule="auto"/>
        <w:ind w:left="426"/>
        <w:jc w:val="both"/>
        <w:rPr>
          <w:rFonts w:ascii="Times New Roman" w:hAnsi="Times New Roman"/>
          <w:i/>
          <w:lang w:eastAsia="pl-PL"/>
        </w:rPr>
      </w:pPr>
      <w:r w:rsidRPr="00EF6ECF">
        <w:rPr>
          <w:rFonts w:ascii="Times New Roman" w:hAnsi="Times New Roman"/>
          <w:lang w:eastAsia="pl-PL"/>
        </w:rPr>
        <w:t>Zamawiający jest w szczególności zobowiązany do:</w:t>
      </w:r>
    </w:p>
    <w:p w14:paraId="395E8510" w14:textId="77777777" w:rsidR="00754C46" w:rsidRPr="00EF6ECF" w:rsidRDefault="00754C46" w:rsidP="00754C46">
      <w:pPr>
        <w:numPr>
          <w:ilvl w:val="0"/>
          <w:numId w:val="6"/>
        </w:numPr>
        <w:spacing w:after="60" w:line="276" w:lineRule="auto"/>
        <w:jc w:val="both"/>
        <w:rPr>
          <w:rFonts w:ascii="Times New Roman" w:hAnsi="Times New Roman"/>
          <w:lang w:eastAsia="ar-SA"/>
        </w:rPr>
      </w:pPr>
      <w:r w:rsidRPr="00EF6ECF">
        <w:rPr>
          <w:rFonts w:ascii="Times New Roman" w:hAnsi="Times New Roman"/>
          <w:lang w:eastAsia="ar-SA"/>
        </w:rPr>
        <w:t>współpracy z Wykonawcą w taki sposób, aby przedmiot Umowy był wykonany w umówionym czasie,</w:t>
      </w:r>
    </w:p>
    <w:p w14:paraId="7A2381E3" w14:textId="77777777" w:rsidR="00754C46" w:rsidRPr="00EF6ECF" w:rsidRDefault="00754C46" w:rsidP="00754C46">
      <w:pPr>
        <w:numPr>
          <w:ilvl w:val="0"/>
          <w:numId w:val="6"/>
        </w:numPr>
        <w:spacing w:after="60" w:line="276" w:lineRule="auto"/>
        <w:jc w:val="both"/>
        <w:rPr>
          <w:rFonts w:ascii="Times New Roman" w:hAnsi="Times New Roman"/>
          <w:lang w:eastAsia="ar-SA"/>
        </w:rPr>
      </w:pPr>
      <w:r w:rsidRPr="00EF6ECF">
        <w:rPr>
          <w:rFonts w:ascii="Times New Roman" w:hAnsi="Times New Roman"/>
          <w:lang w:eastAsia="ar-SA"/>
        </w:rPr>
        <w:t>terminowej wypłaty Wykonawcy wynagrodzenia za wykonanie przedmiotu Umowy, zgodnie             z postanowieniami niniejszej Umowy.</w:t>
      </w:r>
    </w:p>
    <w:p w14:paraId="3F3AE1D1" w14:textId="77777777" w:rsidR="00754C46" w:rsidRPr="00EF6ECF" w:rsidRDefault="00754C46" w:rsidP="00754C46">
      <w:pPr>
        <w:widowControl w:val="0"/>
        <w:numPr>
          <w:ilvl w:val="0"/>
          <w:numId w:val="4"/>
        </w:numPr>
        <w:autoSpaceDE w:val="0"/>
        <w:autoSpaceDN w:val="0"/>
        <w:adjustRightInd w:val="0"/>
        <w:spacing w:after="60" w:line="276" w:lineRule="auto"/>
        <w:ind w:left="426"/>
        <w:jc w:val="both"/>
        <w:rPr>
          <w:rFonts w:ascii="Times New Roman" w:hAnsi="Times New Roman"/>
          <w:lang w:eastAsia="pl-PL"/>
        </w:rPr>
      </w:pPr>
      <w:r w:rsidRPr="00EF6ECF">
        <w:rPr>
          <w:rFonts w:ascii="Times New Roman" w:hAnsi="Times New Roman"/>
          <w:lang w:eastAsia="pl-PL"/>
        </w:rPr>
        <w:t xml:space="preserve">Do kontaktów pomiędzy Zamawiającym a Wykonawcą w sprawie realizacji Umowy wyznacza się następujące osoby: </w:t>
      </w:r>
    </w:p>
    <w:p w14:paraId="50F5EE9C" w14:textId="77777777" w:rsidR="00754C46" w:rsidRPr="00C426E9" w:rsidRDefault="00754C46" w:rsidP="00754C46">
      <w:pPr>
        <w:numPr>
          <w:ilvl w:val="0"/>
          <w:numId w:val="5"/>
        </w:numPr>
        <w:spacing w:after="60" w:line="276" w:lineRule="auto"/>
        <w:jc w:val="both"/>
        <w:rPr>
          <w:rFonts w:ascii="Times New Roman" w:hAnsi="Times New Roman"/>
          <w:lang w:eastAsia="pl-PL"/>
        </w:rPr>
      </w:pPr>
      <w:r w:rsidRPr="00C426E9">
        <w:rPr>
          <w:rFonts w:ascii="Times New Roman" w:hAnsi="Times New Roman"/>
          <w:lang w:eastAsia="pl-PL"/>
        </w:rPr>
        <w:t>Osobą uprawnioną do kontaktu z Wykonawcą ze strony Zamawiającego jest …………………….…….......... mail: …………………………..</w:t>
      </w:r>
      <w:r w:rsidRPr="00C426E9">
        <w:rPr>
          <w:rFonts w:ascii="Times New Roman" w:hAnsi="Times New Roman"/>
          <w:lang w:eastAsia="pl-PL"/>
        </w:rPr>
        <w:br/>
        <w:t>tel.:.............................................</w:t>
      </w:r>
    </w:p>
    <w:p w14:paraId="05CFAECB" w14:textId="77777777" w:rsidR="00754C46" w:rsidRPr="00C426E9" w:rsidRDefault="00754C46" w:rsidP="00754C46">
      <w:pPr>
        <w:widowControl w:val="0"/>
        <w:numPr>
          <w:ilvl w:val="0"/>
          <w:numId w:val="5"/>
        </w:numPr>
        <w:autoSpaceDE w:val="0"/>
        <w:autoSpaceDN w:val="0"/>
        <w:adjustRightInd w:val="0"/>
        <w:spacing w:after="60" w:line="276" w:lineRule="auto"/>
        <w:jc w:val="both"/>
        <w:rPr>
          <w:rFonts w:ascii="Times New Roman" w:hAnsi="Times New Roman"/>
          <w:lang w:eastAsia="pl-PL"/>
        </w:rPr>
      </w:pPr>
      <w:r w:rsidRPr="00C426E9">
        <w:rPr>
          <w:rFonts w:ascii="Times New Roman" w:hAnsi="Times New Roman"/>
          <w:lang w:eastAsia="pl-PL"/>
        </w:rPr>
        <w:t>Osobą uprawnioną do kontaktu z Zamawiającym ze strony Wykonawcy jest …………………………………..        mail:        ……………………………                                                  tel.: ……………………………..</w:t>
      </w:r>
    </w:p>
    <w:p w14:paraId="0B71463D" w14:textId="77777777" w:rsidR="00754C46" w:rsidRPr="00B127F5" w:rsidRDefault="00754C46" w:rsidP="00754C46">
      <w:pPr>
        <w:widowControl w:val="0"/>
        <w:autoSpaceDE w:val="0"/>
        <w:autoSpaceDN w:val="0"/>
        <w:adjustRightInd w:val="0"/>
        <w:spacing w:after="60" w:line="276" w:lineRule="auto"/>
        <w:ind w:left="720" w:hanging="436"/>
        <w:jc w:val="both"/>
        <w:rPr>
          <w:rFonts w:ascii="Times New Roman" w:hAnsi="Times New Roman"/>
          <w:color w:val="FF0000"/>
          <w:lang w:eastAsia="pl-PL"/>
        </w:rPr>
      </w:pPr>
      <w:r w:rsidRPr="00C426E9">
        <w:rPr>
          <w:rFonts w:ascii="Times New Roman" w:hAnsi="Times New Roman"/>
          <w:lang w:eastAsia="pl-PL"/>
        </w:rPr>
        <w:t>3.</w:t>
      </w:r>
      <w:r w:rsidRPr="00C426E9">
        <w:rPr>
          <w:rFonts w:ascii="Times New Roman" w:hAnsi="Times New Roman"/>
          <w:lang w:eastAsia="pl-PL"/>
        </w:rPr>
        <w:tab/>
        <w:t xml:space="preserve">Osoby, o których mowa w ust. 2, są upoważnione do bieżącego koordynowania spraw związanych z realizacją Umowy, jednakże bez prawa dokonywania w niej zmian oraz zaciągania zobowiązań finansowych. </w:t>
      </w:r>
    </w:p>
    <w:p w14:paraId="13A0573F" w14:textId="77777777" w:rsidR="00754C46" w:rsidRPr="00C426E9" w:rsidRDefault="00754C46" w:rsidP="00754C46">
      <w:pPr>
        <w:widowControl w:val="0"/>
        <w:autoSpaceDE w:val="0"/>
        <w:autoSpaceDN w:val="0"/>
        <w:adjustRightInd w:val="0"/>
        <w:spacing w:after="60" w:line="276" w:lineRule="auto"/>
        <w:ind w:left="720" w:hanging="436"/>
        <w:jc w:val="both"/>
        <w:rPr>
          <w:rFonts w:ascii="Times New Roman" w:hAnsi="Times New Roman"/>
          <w:lang w:eastAsia="pl-PL"/>
        </w:rPr>
      </w:pPr>
      <w:r w:rsidRPr="00C426E9">
        <w:rPr>
          <w:rFonts w:ascii="Times New Roman" w:hAnsi="Times New Roman"/>
          <w:lang w:eastAsia="pl-PL"/>
        </w:rPr>
        <w:t>4.</w:t>
      </w:r>
      <w:r w:rsidRPr="00C426E9">
        <w:rPr>
          <w:rFonts w:ascii="Times New Roman" w:hAnsi="Times New Roman"/>
          <w:lang w:eastAsia="pl-PL"/>
        </w:rPr>
        <w:tab/>
        <w:t>Zmiana osób lub danych kontaktowych osób, o których mowa w ust. 2, nie stanowi zmiany Umowy i wymaga powiadomienia, w formie pisemnej pod rygorem</w:t>
      </w:r>
      <w:r w:rsidRPr="00C426E9">
        <w:rPr>
          <w:rFonts w:ascii="Times New Roman" w:hAnsi="Times New Roman"/>
          <w:sz w:val="24"/>
          <w:szCs w:val="24"/>
          <w:lang w:eastAsia="pl-PL"/>
        </w:rPr>
        <w:t xml:space="preserve"> </w:t>
      </w:r>
      <w:r w:rsidRPr="00C426E9">
        <w:rPr>
          <w:rFonts w:ascii="Times New Roman" w:hAnsi="Times New Roman"/>
          <w:lang w:eastAsia="pl-PL"/>
        </w:rPr>
        <w:t>nieważności, drugiej Strony przez Stronę dokonującą zmiany. Zmiana taka jest skuteczna z dniem doręczenia drugiej Stronie jednostronnego oświadczenia woli w zakresie, o którym mowa w zdaniu poprzednim.</w:t>
      </w:r>
    </w:p>
    <w:p w14:paraId="093FD180" w14:textId="77777777" w:rsidR="00754C46" w:rsidRDefault="00754C46" w:rsidP="00754C46">
      <w:pPr>
        <w:keepNext/>
        <w:suppressAutoHyphens/>
        <w:spacing w:before="120" w:after="120" w:line="276" w:lineRule="auto"/>
        <w:jc w:val="center"/>
        <w:rPr>
          <w:rFonts w:ascii="Times New Roman" w:hAnsi="Times New Roman"/>
          <w:b/>
        </w:rPr>
      </w:pPr>
      <w:r w:rsidRPr="00537476">
        <w:rPr>
          <w:rFonts w:ascii="Times New Roman" w:hAnsi="Times New Roman"/>
          <w:b/>
        </w:rPr>
        <w:t xml:space="preserve">§ </w:t>
      </w:r>
      <w:r>
        <w:rPr>
          <w:rFonts w:ascii="Times New Roman" w:hAnsi="Times New Roman"/>
          <w:b/>
        </w:rPr>
        <w:t>7</w:t>
      </w:r>
    </w:p>
    <w:p w14:paraId="7054C528" w14:textId="77777777" w:rsidR="00754C46" w:rsidRPr="00537476" w:rsidRDefault="00754C46" w:rsidP="00754C46">
      <w:pPr>
        <w:pStyle w:val="Akapitzlist"/>
        <w:numPr>
          <w:ilvl w:val="0"/>
          <w:numId w:val="9"/>
        </w:numPr>
        <w:spacing w:after="0" w:line="276" w:lineRule="auto"/>
        <w:ind w:left="426" w:hanging="426"/>
        <w:jc w:val="both"/>
        <w:rPr>
          <w:rFonts w:ascii="Times New Roman" w:hAnsi="Times New Roman"/>
        </w:rPr>
      </w:pPr>
      <w:r w:rsidRPr="00537476">
        <w:rPr>
          <w:rFonts w:ascii="Times New Roman" w:hAnsi="Times New Roman"/>
        </w:rPr>
        <w:t>Wykonawca udziela Zamawiającemu na wykonany przedmiot Umowy gwarancji na następujących zasadach:</w:t>
      </w:r>
    </w:p>
    <w:p w14:paraId="7F1C8F6E" w14:textId="77777777" w:rsidR="00754C46" w:rsidRPr="00537476" w:rsidRDefault="00754C46" w:rsidP="00754C46">
      <w:pPr>
        <w:pStyle w:val="Akapitzlist"/>
        <w:numPr>
          <w:ilvl w:val="0"/>
          <w:numId w:val="15"/>
        </w:numPr>
        <w:spacing w:after="0" w:line="276" w:lineRule="auto"/>
        <w:jc w:val="both"/>
        <w:rPr>
          <w:rFonts w:ascii="Times New Roman" w:hAnsi="Times New Roman"/>
        </w:rPr>
      </w:pPr>
      <w:r w:rsidRPr="00537476">
        <w:rPr>
          <w:rFonts w:ascii="Times New Roman" w:hAnsi="Times New Roman"/>
        </w:rPr>
        <w:t xml:space="preserve">na wykonane prace na okres ……. miesięcy od daty końcowego odbioru robót z zastrzeżeniem pkt </w:t>
      </w:r>
      <w:r>
        <w:rPr>
          <w:rFonts w:ascii="Times New Roman" w:hAnsi="Times New Roman"/>
        </w:rPr>
        <w:t>2</w:t>
      </w:r>
      <w:r w:rsidRPr="00537476">
        <w:rPr>
          <w:rFonts w:ascii="Times New Roman" w:hAnsi="Times New Roman"/>
        </w:rPr>
        <w:t>;</w:t>
      </w:r>
    </w:p>
    <w:p w14:paraId="05B77191" w14:textId="77777777" w:rsidR="00754C46" w:rsidRPr="00537476" w:rsidRDefault="00754C46" w:rsidP="00754C46">
      <w:pPr>
        <w:pStyle w:val="Akapitzlist"/>
        <w:numPr>
          <w:ilvl w:val="0"/>
          <w:numId w:val="15"/>
        </w:numPr>
        <w:spacing w:after="0" w:line="276" w:lineRule="auto"/>
        <w:jc w:val="both"/>
        <w:rPr>
          <w:rFonts w:ascii="Times New Roman" w:hAnsi="Times New Roman"/>
        </w:rPr>
      </w:pPr>
      <w:r w:rsidRPr="00537476">
        <w:rPr>
          <w:rFonts w:ascii="Times New Roman" w:hAnsi="Times New Roman"/>
        </w:rPr>
        <w:t xml:space="preserve">na urządzenia </w:t>
      </w:r>
      <w:r>
        <w:rPr>
          <w:rFonts w:ascii="Times New Roman" w:hAnsi="Times New Roman"/>
        </w:rPr>
        <w:t>według</w:t>
      </w:r>
      <w:r w:rsidRPr="00537476">
        <w:rPr>
          <w:rFonts w:ascii="Times New Roman" w:hAnsi="Times New Roman"/>
        </w:rPr>
        <w:t xml:space="preserve"> gwarancji producenta, na okres nie krótszy jednak niż wskazany w pkt 1</w:t>
      </w:r>
      <w:r>
        <w:rPr>
          <w:rFonts w:ascii="Times New Roman" w:hAnsi="Times New Roman"/>
        </w:rPr>
        <w:t>.</w:t>
      </w:r>
    </w:p>
    <w:p w14:paraId="698C6BDD" w14:textId="77777777" w:rsidR="00754C46" w:rsidRPr="00537476" w:rsidRDefault="00754C46" w:rsidP="00754C46">
      <w:pPr>
        <w:pStyle w:val="Akapitzlist"/>
        <w:numPr>
          <w:ilvl w:val="0"/>
          <w:numId w:val="9"/>
        </w:numPr>
        <w:spacing w:after="0" w:line="276" w:lineRule="auto"/>
        <w:ind w:left="426" w:hanging="426"/>
        <w:jc w:val="both"/>
        <w:rPr>
          <w:rFonts w:ascii="Times New Roman" w:hAnsi="Times New Roman"/>
        </w:rPr>
      </w:pPr>
      <w:r w:rsidRPr="00537476">
        <w:rPr>
          <w:rFonts w:ascii="Times New Roman" w:hAnsi="Times New Roman"/>
        </w:rPr>
        <w:t>Bieg gwarancji liczy się od dnia podpisania protokołu odbioru przedmiotu zamówienia.</w:t>
      </w:r>
    </w:p>
    <w:p w14:paraId="4B12F339" w14:textId="77777777" w:rsidR="00754C46" w:rsidRPr="00300AAF" w:rsidRDefault="00754C46" w:rsidP="00754C46">
      <w:pPr>
        <w:pStyle w:val="Style24"/>
        <w:numPr>
          <w:ilvl w:val="0"/>
          <w:numId w:val="9"/>
        </w:numPr>
        <w:spacing w:after="60" w:line="276" w:lineRule="auto"/>
        <w:ind w:left="425" w:hanging="425"/>
        <w:outlineLvl w:val="0"/>
        <w:rPr>
          <w:rFonts w:ascii="Times New Roman" w:hAnsi="Times New Roman" w:cs="Times New Roman"/>
          <w:sz w:val="22"/>
          <w:szCs w:val="22"/>
        </w:rPr>
      </w:pPr>
      <w:r w:rsidRPr="00300AAF">
        <w:rPr>
          <w:rFonts w:ascii="Times New Roman" w:hAnsi="Times New Roman" w:cs="Times New Roman"/>
          <w:sz w:val="22"/>
          <w:szCs w:val="22"/>
        </w:rPr>
        <w:t>Wszystkie naprawy gwarancyjne będą realizowane w miejscu dostawy przedmiotu umowy, a w przypadku, gdy jest to niemożliwe z przyczyn technicznych, w innym miejscu po uzgodnieniu z Zamawiającym.</w:t>
      </w:r>
    </w:p>
    <w:p w14:paraId="3109A7CD" w14:textId="77777777" w:rsidR="00754C46" w:rsidRPr="00300AAF" w:rsidRDefault="00754C46" w:rsidP="00754C46">
      <w:pPr>
        <w:pStyle w:val="Akapitzlist"/>
        <w:numPr>
          <w:ilvl w:val="0"/>
          <w:numId w:val="9"/>
        </w:numPr>
        <w:suppressAutoHyphens/>
        <w:autoSpaceDE w:val="0"/>
        <w:autoSpaceDN w:val="0"/>
        <w:adjustRightInd w:val="0"/>
        <w:spacing w:after="60" w:line="276" w:lineRule="auto"/>
        <w:ind w:left="425" w:hanging="425"/>
        <w:contextualSpacing w:val="0"/>
        <w:jc w:val="both"/>
        <w:outlineLvl w:val="0"/>
        <w:rPr>
          <w:rFonts w:ascii="Times New Roman" w:hAnsi="Times New Roman"/>
        </w:rPr>
      </w:pPr>
      <w:r w:rsidRPr="00300AAF">
        <w:rPr>
          <w:rFonts w:ascii="Times New Roman" w:hAnsi="Times New Roman"/>
        </w:rPr>
        <w:t xml:space="preserve">Przez cały okres trwania gwarancji Wykonawca zapewni bezpłatną obsługę </w:t>
      </w:r>
      <w:proofErr w:type="spellStart"/>
      <w:r w:rsidRPr="00300AAF">
        <w:rPr>
          <w:rFonts w:ascii="Times New Roman" w:hAnsi="Times New Roman"/>
        </w:rPr>
        <w:t>teleserwisową</w:t>
      </w:r>
      <w:proofErr w:type="spellEnd"/>
      <w:r w:rsidRPr="00300AAF">
        <w:rPr>
          <w:rFonts w:ascii="Times New Roman" w:hAnsi="Times New Roman"/>
        </w:rPr>
        <w:t xml:space="preserve"> w języku polskim polegający na diagnostyce aparatury.</w:t>
      </w:r>
      <w:r w:rsidRPr="00300AAF">
        <w:rPr>
          <w:rFonts w:ascii="Times New Roman" w:hAnsi="Times New Roman"/>
          <w:lang w:eastAsia="pl-PL"/>
        </w:rPr>
        <w:t xml:space="preserve"> </w:t>
      </w:r>
    </w:p>
    <w:p w14:paraId="5A7731FF" w14:textId="77777777" w:rsidR="00754C46" w:rsidRPr="00300AAF" w:rsidRDefault="00754C46" w:rsidP="00754C46">
      <w:pPr>
        <w:pStyle w:val="Akapitzlist"/>
        <w:numPr>
          <w:ilvl w:val="0"/>
          <w:numId w:val="9"/>
        </w:numPr>
        <w:suppressAutoHyphens/>
        <w:autoSpaceDE w:val="0"/>
        <w:autoSpaceDN w:val="0"/>
        <w:spacing w:after="60" w:line="276" w:lineRule="auto"/>
        <w:ind w:left="425" w:hanging="425"/>
        <w:contextualSpacing w:val="0"/>
        <w:jc w:val="both"/>
        <w:outlineLvl w:val="0"/>
        <w:rPr>
          <w:rFonts w:ascii="Times New Roman" w:hAnsi="Times New Roman"/>
        </w:rPr>
      </w:pPr>
      <w:r w:rsidRPr="00300AAF">
        <w:rPr>
          <w:rFonts w:ascii="Times New Roman" w:hAnsi="Times New Roman"/>
        </w:rPr>
        <w:t xml:space="preserve">Wstępna diagnoza zgłoszonej awarii powinna nastąpić poprzez obsługę serwisową w przeciągu </w:t>
      </w:r>
      <w:r w:rsidRPr="00B1236A">
        <w:rPr>
          <w:rFonts w:ascii="Times New Roman" w:hAnsi="Times New Roman"/>
          <w:strike/>
        </w:rPr>
        <w:t xml:space="preserve"> </w:t>
      </w:r>
      <w:r>
        <w:rPr>
          <w:rFonts w:ascii="Times New Roman" w:hAnsi="Times New Roman"/>
        </w:rPr>
        <w:t xml:space="preserve"> 48</w:t>
      </w:r>
      <w:r w:rsidRPr="00300AAF">
        <w:rPr>
          <w:rFonts w:ascii="Times New Roman" w:hAnsi="Times New Roman"/>
        </w:rPr>
        <w:t xml:space="preserve"> godzin od momentu zgłoszenia.</w:t>
      </w:r>
    </w:p>
    <w:p w14:paraId="29C5EB44" w14:textId="77777777" w:rsidR="00754C46" w:rsidRPr="00300AAF" w:rsidRDefault="00754C46" w:rsidP="00754C46">
      <w:pPr>
        <w:pStyle w:val="Akapitzlist"/>
        <w:numPr>
          <w:ilvl w:val="0"/>
          <w:numId w:val="9"/>
        </w:numPr>
        <w:suppressAutoHyphens/>
        <w:autoSpaceDE w:val="0"/>
        <w:autoSpaceDN w:val="0"/>
        <w:adjustRightInd w:val="0"/>
        <w:spacing w:after="60" w:line="276" w:lineRule="auto"/>
        <w:ind w:left="425" w:hanging="425"/>
        <w:contextualSpacing w:val="0"/>
        <w:jc w:val="both"/>
        <w:outlineLvl w:val="0"/>
        <w:rPr>
          <w:rFonts w:ascii="Times New Roman" w:hAnsi="Times New Roman"/>
        </w:rPr>
      </w:pPr>
      <w:r w:rsidRPr="00300AAF">
        <w:rPr>
          <w:rFonts w:ascii="Times New Roman" w:hAnsi="Times New Roman"/>
        </w:rPr>
        <w:t xml:space="preserve">W okresie gwarancji określonym w ust. 1 Wykonawca zapewni nieodpłatną obsługę serwisową, bez limitu liczby zgłoszeń w dni robocze, w godzinach od 08:00-15:00 przez 5 dni w tygodniu, od poniedziałku do piątku, z zastrzeżeniem, że maksymalny termin reakcji serwisu na zgłoszoną awarię wynosi 24 godziny od momentu zgłoszenia awarii. Zamawiający będzie wysyłał zgłoszenia drogą elektroniczną na adres e-mail …………….. Wykonawca niezwłocznie potwierdza odbiór zgłoszenia drogą elektroniczną na adres e-mail, z którego dokonano zgłoszenia. </w:t>
      </w:r>
    </w:p>
    <w:p w14:paraId="28DF4B33" w14:textId="77777777" w:rsidR="00754C46" w:rsidRPr="00300AAF" w:rsidRDefault="00754C46" w:rsidP="00754C46">
      <w:pPr>
        <w:pStyle w:val="Style24"/>
        <w:numPr>
          <w:ilvl w:val="0"/>
          <w:numId w:val="9"/>
        </w:numPr>
        <w:spacing w:after="60" w:line="276" w:lineRule="auto"/>
        <w:ind w:left="425" w:hanging="425"/>
        <w:outlineLvl w:val="0"/>
        <w:rPr>
          <w:rFonts w:ascii="Times New Roman" w:hAnsi="Times New Roman" w:cs="Times New Roman"/>
          <w:sz w:val="22"/>
          <w:szCs w:val="22"/>
        </w:rPr>
      </w:pPr>
      <w:r w:rsidRPr="00300AAF">
        <w:rPr>
          <w:rFonts w:ascii="Times New Roman" w:hAnsi="Times New Roman" w:cs="Times New Roman"/>
          <w:sz w:val="22"/>
          <w:szCs w:val="22"/>
        </w:rPr>
        <w:t xml:space="preserve">Maksymalny czas naprawy gwarancyjnej wynosi nie dłużej niż 30 dni roboczych od momentu </w:t>
      </w:r>
      <w:r w:rsidRPr="00300AAF">
        <w:rPr>
          <w:rFonts w:ascii="Times New Roman" w:hAnsi="Times New Roman" w:cs="Times New Roman"/>
          <w:sz w:val="22"/>
          <w:szCs w:val="22"/>
        </w:rPr>
        <w:lastRenderedPageBreak/>
        <w:t>przybycia serwisu.</w:t>
      </w:r>
    </w:p>
    <w:p w14:paraId="19549F8C" w14:textId="77777777" w:rsidR="00754C46" w:rsidRPr="00300AAF" w:rsidRDefault="00754C46" w:rsidP="00754C46">
      <w:pPr>
        <w:pStyle w:val="Style24"/>
        <w:spacing w:after="60" w:line="276" w:lineRule="auto"/>
        <w:ind w:left="425"/>
        <w:outlineLvl w:val="0"/>
        <w:rPr>
          <w:rFonts w:ascii="Times New Roman" w:hAnsi="Times New Roman" w:cs="Times New Roman"/>
          <w:b/>
          <w:i/>
          <w:color w:val="FF0000"/>
          <w:sz w:val="22"/>
          <w:szCs w:val="22"/>
        </w:rPr>
      </w:pPr>
      <w:r w:rsidRPr="00300AAF">
        <w:rPr>
          <w:rFonts w:ascii="Times New Roman" w:hAnsi="Times New Roman" w:cs="Times New Roman"/>
          <w:b/>
          <w:i/>
          <w:sz w:val="22"/>
          <w:szCs w:val="22"/>
        </w:rPr>
        <w:t xml:space="preserve">W przypadku gdy naprawa wymagać będzie sprowadzenia części zamiennych spoza Unii Europejskiej, czas naprawy może być wydłużony o czas konieczny do sprawdzenia tych części. W powyższym przypadku wykonawca zobowiązany jest zawiadomić zamawiającego o zaistnieniu tej okoliczności mailowo na adres </w:t>
      </w:r>
      <w:hyperlink r:id="rId5" w:history="1">
        <w:r w:rsidRPr="00836E4C">
          <w:rPr>
            <w:rStyle w:val="Hipercze"/>
            <w:rFonts w:ascii="Times New Roman" w:hAnsi="Times New Roman"/>
            <w:b/>
            <w:i/>
            <w:sz w:val="22"/>
            <w:szCs w:val="22"/>
          </w:rPr>
          <w:t>maciej.szaj@put.poznan.pl</w:t>
        </w:r>
      </w:hyperlink>
      <w:r w:rsidRPr="00300AAF">
        <w:rPr>
          <w:rFonts w:ascii="Times New Roman" w:hAnsi="Times New Roman" w:cs="Times New Roman"/>
          <w:b/>
          <w:i/>
          <w:color w:val="FF0000"/>
          <w:sz w:val="22"/>
          <w:szCs w:val="22"/>
        </w:rPr>
        <w:t xml:space="preserve">. </w:t>
      </w:r>
      <w:r w:rsidRPr="00300AAF">
        <w:rPr>
          <w:rFonts w:ascii="Times New Roman" w:hAnsi="Times New Roman" w:cs="Times New Roman"/>
          <w:b/>
          <w:i/>
          <w:sz w:val="22"/>
          <w:szCs w:val="22"/>
        </w:rPr>
        <w:t>Wydłużenie terminu naprawy na tej podstawie wymaga zgody przedstawiciela Zamawiającego.</w:t>
      </w:r>
    </w:p>
    <w:p w14:paraId="5E79844A" w14:textId="77777777" w:rsidR="00754C46" w:rsidRPr="00300AAF" w:rsidRDefault="00754C46" w:rsidP="00754C46">
      <w:pPr>
        <w:pStyle w:val="Style24"/>
        <w:widowControl/>
        <w:numPr>
          <w:ilvl w:val="0"/>
          <w:numId w:val="9"/>
        </w:numPr>
        <w:suppressAutoHyphens/>
        <w:spacing w:after="60" w:line="276" w:lineRule="auto"/>
        <w:ind w:left="425" w:hanging="425"/>
        <w:outlineLvl w:val="0"/>
        <w:rPr>
          <w:rFonts w:ascii="Times New Roman" w:hAnsi="Times New Roman" w:cs="Times New Roman"/>
          <w:sz w:val="22"/>
          <w:szCs w:val="22"/>
        </w:rPr>
      </w:pPr>
      <w:r w:rsidRPr="00300AAF">
        <w:rPr>
          <w:rFonts w:ascii="Times New Roman" w:hAnsi="Times New Roman" w:cs="Times New Roman"/>
          <w:sz w:val="22"/>
          <w:szCs w:val="22"/>
        </w:rPr>
        <w:t xml:space="preserve">Usunięcie wad zostanie stwierdzone w protokołach </w:t>
      </w:r>
      <w:proofErr w:type="spellStart"/>
      <w:r w:rsidRPr="00300AAF">
        <w:rPr>
          <w:rFonts w:ascii="Times New Roman" w:hAnsi="Times New Roman" w:cs="Times New Roman"/>
          <w:sz w:val="22"/>
          <w:szCs w:val="22"/>
        </w:rPr>
        <w:t>pousterkowych</w:t>
      </w:r>
      <w:proofErr w:type="spellEnd"/>
      <w:r w:rsidRPr="00300AAF">
        <w:rPr>
          <w:rFonts w:ascii="Times New Roman" w:hAnsi="Times New Roman" w:cs="Times New Roman"/>
          <w:sz w:val="22"/>
          <w:szCs w:val="22"/>
        </w:rPr>
        <w:t>.</w:t>
      </w:r>
    </w:p>
    <w:p w14:paraId="76D50131" w14:textId="77777777" w:rsidR="00754C46" w:rsidRPr="00300AAF" w:rsidRDefault="00754C46" w:rsidP="00754C46">
      <w:pPr>
        <w:pStyle w:val="Style24"/>
        <w:widowControl/>
        <w:numPr>
          <w:ilvl w:val="0"/>
          <w:numId w:val="9"/>
        </w:numPr>
        <w:suppressAutoHyphens/>
        <w:spacing w:after="60" w:line="276" w:lineRule="auto"/>
        <w:ind w:left="425" w:hanging="425"/>
        <w:outlineLvl w:val="0"/>
        <w:rPr>
          <w:rFonts w:ascii="Times New Roman" w:hAnsi="Times New Roman" w:cs="Times New Roman"/>
          <w:sz w:val="22"/>
          <w:szCs w:val="22"/>
        </w:rPr>
      </w:pPr>
      <w:r w:rsidRPr="00300AAF">
        <w:rPr>
          <w:rFonts w:ascii="Times New Roman" w:hAnsi="Times New Roman" w:cs="Times New Roman"/>
          <w:sz w:val="22"/>
          <w:szCs w:val="22"/>
        </w:rPr>
        <w:t>Wykonawca ponosi koszty napraw gwarancyjnych, włączając w to koszt części zamiennych i transportu.</w:t>
      </w:r>
    </w:p>
    <w:p w14:paraId="649BADBC" w14:textId="77777777" w:rsidR="00754C46" w:rsidRPr="00300AAF" w:rsidRDefault="00754C46" w:rsidP="00754C46">
      <w:pPr>
        <w:pStyle w:val="Style24"/>
        <w:widowControl/>
        <w:numPr>
          <w:ilvl w:val="0"/>
          <w:numId w:val="9"/>
        </w:numPr>
        <w:suppressAutoHyphens/>
        <w:spacing w:after="60" w:line="276" w:lineRule="auto"/>
        <w:ind w:left="425" w:hanging="425"/>
        <w:outlineLvl w:val="0"/>
        <w:rPr>
          <w:rFonts w:ascii="Times New Roman" w:hAnsi="Times New Roman" w:cs="Times New Roman"/>
          <w:sz w:val="22"/>
          <w:szCs w:val="22"/>
        </w:rPr>
      </w:pPr>
      <w:r w:rsidRPr="00300AAF">
        <w:rPr>
          <w:rFonts w:ascii="Times New Roman" w:hAnsi="Times New Roman" w:cs="Times New Roman"/>
          <w:sz w:val="22"/>
          <w:szCs w:val="22"/>
        </w:rPr>
        <w:t>W okresie gwarancji Zamawiający nie będzie zobowiązany do zapewnienia oryginalnych opakowań producenta.</w:t>
      </w:r>
    </w:p>
    <w:p w14:paraId="4364E5BB" w14:textId="77777777" w:rsidR="00754C46" w:rsidRPr="00181672" w:rsidRDefault="00754C46" w:rsidP="00754C46">
      <w:pPr>
        <w:pStyle w:val="Style24"/>
        <w:widowControl/>
        <w:numPr>
          <w:ilvl w:val="0"/>
          <w:numId w:val="9"/>
        </w:numPr>
        <w:suppressAutoHyphens/>
        <w:spacing w:after="60" w:line="276" w:lineRule="auto"/>
        <w:ind w:left="425" w:hanging="425"/>
        <w:outlineLvl w:val="0"/>
        <w:rPr>
          <w:rFonts w:ascii="Times New Roman" w:hAnsi="Times New Roman" w:cs="Times New Roman"/>
          <w:sz w:val="22"/>
          <w:szCs w:val="22"/>
        </w:rPr>
      </w:pPr>
      <w:r w:rsidRPr="00C44E0F">
        <w:rPr>
          <w:rFonts w:ascii="Times New Roman" w:hAnsi="Times New Roman" w:cs="Times New Roman"/>
          <w:sz w:val="22"/>
          <w:szCs w:val="22"/>
        </w:rPr>
        <w:t xml:space="preserve">Na czas naprawy, liczony od dnia zgłoszenia wady do dnia podpisania przez Zamawiającego protokołu </w:t>
      </w:r>
      <w:proofErr w:type="spellStart"/>
      <w:r w:rsidRPr="00C44E0F">
        <w:rPr>
          <w:rFonts w:ascii="Times New Roman" w:hAnsi="Times New Roman" w:cs="Times New Roman"/>
          <w:sz w:val="22"/>
          <w:szCs w:val="22"/>
        </w:rPr>
        <w:t>pousterkowego</w:t>
      </w:r>
      <w:proofErr w:type="spellEnd"/>
      <w:r w:rsidRPr="00C44E0F">
        <w:rPr>
          <w:rFonts w:ascii="Times New Roman" w:hAnsi="Times New Roman" w:cs="Times New Roman"/>
          <w:sz w:val="22"/>
          <w:szCs w:val="22"/>
        </w:rPr>
        <w:t xml:space="preserve"> potwierdzającego usunięcie wady lub protokołu odbioru naprawionego przedmiotu umowy, okres gwarancji określony w ust. 1, ulega zawieszeniu</w:t>
      </w:r>
      <w:r w:rsidRPr="00181672">
        <w:rPr>
          <w:rFonts w:ascii="Times New Roman" w:hAnsi="Times New Roman" w:cs="Times New Roman"/>
          <w:sz w:val="22"/>
          <w:szCs w:val="22"/>
        </w:rPr>
        <w:t xml:space="preserve">. </w:t>
      </w:r>
    </w:p>
    <w:p w14:paraId="10CE0802" w14:textId="77777777" w:rsidR="00754C46" w:rsidRPr="00300AAF" w:rsidRDefault="00754C46" w:rsidP="00754C46">
      <w:pPr>
        <w:pStyle w:val="Style24"/>
        <w:widowControl/>
        <w:numPr>
          <w:ilvl w:val="0"/>
          <w:numId w:val="9"/>
        </w:numPr>
        <w:suppressAutoHyphens/>
        <w:spacing w:after="60" w:line="276" w:lineRule="auto"/>
        <w:ind w:left="425" w:hanging="425"/>
        <w:outlineLvl w:val="0"/>
        <w:rPr>
          <w:rFonts w:ascii="Times New Roman" w:hAnsi="Times New Roman" w:cs="Times New Roman"/>
          <w:sz w:val="22"/>
          <w:szCs w:val="22"/>
        </w:rPr>
      </w:pPr>
      <w:r w:rsidRPr="00300AAF">
        <w:rPr>
          <w:rFonts w:ascii="Times New Roman" w:hAnsi="Times New Roman" w:cs="Times New Roman"/>
          <w:sz w:val="22"/>
          <w:szCs w:val="22"/>
        </w:rPr>
        <w:t xml:space="preserve">W razie zniszczenia lub zgubienia dokumentu gwarancyjnego Zamawiający nie traci uprawnień z tytułu gwarancji. </w:t>
      </w:r>
    </w:p>
    <w:p w14:paraId="4B15FCBB" w14:textId="77777777" w:rsidR="00754C46" w:rsidRPr="00300AAF" w:rsidRDefault="00754C46" w:rsidP="00754C46">
      <w:pPr>
        <w:pStyle w:val="Style24"/>
        <w:widowControl/>
        <w:numPr>
          <w:ilvl w:val="0"/>
          <w:numId w:val="9"/>
        </w:numPr>
        <w:suppressAutoHyphens/>
        <w:spacing w:after="60" w:line="276" w:lineRule="auto"/>
        <w:ind w:left="425" w:hanging="425"/>
        <w:outlineLvl w:val="0"/>
        <w:rPr>
          <w:rFonts w:ascii="Times New Roman" w:hAnsi="Times New Roman" w:cs="Times New Roman"/>
          <w:sz w:val="22"/>
          <w:szCs w:val="22"/>
        </w:rPr>
      </w:pPr>
      <w:r w:rsidRPr="00300AAF">
        <w:rPr>
          <w:rFonts w:ascii="Times New Roman" w:hAnsi="Times New Roman" w:cs="Times New Roman"/>
          <w:sz w:val="22"/>
          <w:szCs w:val="22"/>
        </w:rPr>
        <w:t>Zamawiający jest uprawniony, niezależnie od uprawnień wynikających z udzielonej gwarancji, do dochodzenia uprawnień z tytułu rękojmi za wady. Do roszczeń z tytułu rękojmi mają odpowiednie zastosowanie wszystkie postanowienia niniejszej Umowy dotyczące gwarancji. Okres rękojmi nie zakończy się wcześniej niż z ostatnim dniem upływu okresu gwarancji.</w:t>
      </w:r>
    </w:p>
    <w:p w14:paraId="258D8121" w14:textId="77777777" w:rsidR="00754C46" w:rsidRPr="00300AAF" w:rsidRDefault="00754C46" w:rsidP="00754C46">
      <w:pPr>
        <w:pStyle w:val="Style24"/>
        <w:widowControl/>
        <w:numPr>
          <w:ilvl w:val="0"/>
          <w:numId w:val="9"/>
        </w:numPr>
        <w:suppressAutoHyphens/>
        <w:spacing w:after="60" w:line="276" w:lineRule="auto"/>
        <w:ind w:left="425" w:hanging="425"/>
        <w:outlineLvl w:val="0"/>
        <w:rPr>
          <w:rFonts w:ascii="Times New Roman" w:hAnsi="Times New Roman" w:cs="Times New Roman"/>
          <w:sz w:val="22"/>
          <w:szCs w:val="22"/>
        </w:rPr>
      </w:pPr>
      <w:r w:rsidRPr="00300AAF">
        <w:rPr>
          <w:rFonts w:ascii="Times New Roman" w:hAnsi="Times New Roman" w:cs="Times New Roman"/>
          <w:sz w:val="22"/>
          <w:szCs w:val="22"/>
        </w:rPr>
        <w:t xml:space="preserve">Zamawiający może dochodzić roszczeń z tytułu rękojmi także po upływie terminów, o których mowa w ust. 1 jeżeli zgłosił wadę przed upływem tego terminu. </w:t>
      </w:r>
    </w:p>
    <w:p w14:paraId="409F97BE" w14:textId="77777777" w:rsidR="00754C46" w:rsidRPr="00300AAF" w:rsidRDefault="00754C46" w:rsidP="00754C46">
      <w:pPr>
        <w:pStyle w:val="Style24"/>
        <w:widowControl/>
        <w:numPr>
          <w:ilvl w:val="0"/>
          <w:numId w:val="9"/>
        </w:numPr>
        <w:suppressAutoHyphens/>
        <w:spacing w:after="60" w:line="276" w:lineRule="auto"/>
        <w:ind w:left="425" w:hanging="425"/>
        <w:outlineLvl w:val="0"/>
        <w:rPr>
          <w:rFonts w:ascii="Times New Roman" w:hAnsi="Times New Roman" w:cs="Times New Roman"/>
          <w:sz w:val="22"/>
          <w:szCs w:val="22"/>
        </w:rPr>
      </w:pPr>
      <w:r w:rsidRPr="00300AAF">
        <w:rPr>
          <w:rFonts w:ascii="Times New Roman" w:hAnsi="Times New Roman" w:cs="Times New Roman"/>
          <w:sz w:val="22"/>
          <w:szCs w:val="22"/>
        </w:rPr>
        <w:t xml:space="preserve">W przypadku, gdy Wykonawca nie zareaguje na zgłoszenie w terminie, o którym mowa w ust. 5-6 lub nie usunie wady w terminie ustalonym przez Strony, Zamawiający ma prawo podjąć niezbędne działania naprawcze na ryzyko i koszt Wykonawcy, bez wcześniejszego wezwania Wykonawcy, co nie narusza innych praw i zobowiązań Stron określonych w Umowie. Poprzez działania naprawcze, o których mowa powyżej, Strony rozumieją ewentualne zlecenie usunięcia danej wady osobie trzeciej na koszt i ryzyko Wykonawcy w ramach wykonania zastępczego. Zamawiający ma prawo potrącenia kosztów wykonania zastępczego w zakresie prawnie dopuszczalnym z kwot należnych Wykonawcy. </w:t>
      </w:r>
    </w:p>
    <w:p w14:paraId="458D3C2C" w14:textId="77777777" w:rsidR="00754C46" w:rsidRPr="00300AAF" w:rsidRDefault="00754C46" w:rsidP="00754C46">
      <w:pPr>
        <w:pStyle w:val="Style24"/>
        <w:widowControl/>
        <w:numPr>
          <w:ilvl w:val="0"/>
          <w:numId w:val="9"/>
        </w:numPr>
        <w:suppressAutoHyphens/>
        <w:spacing w:after="60" w:line="276" w:lineRule="auto"/>
        <w:ind w:left="425" w:hanging="425"/>
        <w:outlineLvl w:val="0"/>
        <w:rPr>
          <w:rFonts w:ascii="Times New Roman" w:hAnsi="Times New Roman" w:cs="Times New Roman"/>
          <w:sz w:val="22"/>
          <w:szCs w:val="22"/>
        </w:rPr>
      </w:pPr>
      <w:r w:rsidRPr="00300AAF">
        <w:rPr>
          <w:rFonts w:ascii="Times New Roman" w:hAnsi="Times New Roman" w:cs="Times New Roman"/>
          <w:sz w:val="22"/>
          <w:szCs w:val="22"/>
        </w:rPr>
        <w:t xml:space="preserve">Zastrzega się, iż wybór podstawy prawnej dochodzenia usunięcia wad przedmiotu Umowy należy do Zamawiającego i pozostaje wiążący dla Wykonawcy. </w:t>
      </w:r>
    </w:p>
    <w:p w14:paraId="564A5041" w14:textId="77777777" w:rsidR="00754C46" w:rsidRPr="004813F5" w:rsidRDefault="00754C46" w:rsidP="00754C46">
      <w:pPr>
        <w:keepNext/>
        <w:suppressAutoHyphens/>
        <w:spacing w:before="120" w:after="120" w:line="276" w:lineRule="auto"/>
        <w:jc w:val="center"/>
        <w:rPr>
          <w:rFonts w:ascii="Times New Roman" w:hAnsi="Times New Roman"/>
          <w:b/>
          <w:sz w:val="24"/>
          <w:szCs w:val="24"/>
          <w:lang w:eastAsia="pl-PL"/>
        </w:rPr>
      </w:pPr>
      <w:r w:rsidRPr="004813F5">
        <w:rPr>
          <w:rFonts w:ascii="Times New Roman" w:hAnsi="Times New Roman"/>
          <w:b/>
          <w:sz w:val="24"/>
          <w:szCs w:val="24"/>
          <w:lang w:eastAsia="pl-PL"/>
        </w:rPr>
        <w:t xml:space="preserve">§ </w:t>
      </w:r>
      <w:r>
        <w:rPr>
          <w:rFonts w:ascii="Times New Roman" w:hAnsi="Times New Roman"/>
          <w:b/>
          <w:sz w:val="24"/>
          <w:szCs w:val="24"/>
          <w:lang w:eastAsia="pl-PL"/>
        </w:rPr>
        <w:t>8</w:t>
      </w:r>
    </w:p>
    <w:p w14:paraId="7BF5B982" w14:textId="77777777" w:rsidR="00754C46" w:rsidRPr="004813F5" w:rsidRDefault="00754C46" w:rsidP="00754C46">
      <w:pPr>
        <w:widowControl w:val="0"/>
        <w:numPr>
          <w:ilvl w:val="0"/>
          <w:numId w:val="17"/>
        </w:numPr>
        <w:autoSpaceDE w:val="0"/>
        <w:autoSpaceDN w:val="0"/>
        <w:spacing w:after="60" w:line="276" w:lineRule="auto"/>
        <w:jc w:val="both"/>
        <w:rPr>
          <w:rFonts w:ascii="Times New Roman" w:hAnsi="Times New Roman"/>
          <w:lang w:eastAsia="ar-SA"/>
        </w:rPr>
      </w:pPr>
      <w:r w:rsidRPr="004813F5">
        <w:rPr>
          <w:rFonts w:ascii="Times New Roman" w:hAnsi="Times New Roman"/>
          <w:lang w:eastAsia="ar-SA"/>
        </w:rPr>
        <w:t>Zamawiający jest uprawniony do obciążenia Wykonawcy następującymi karami umownymi:</w:t>
      </w:r>
    </w:p>
    <w:p w14:paraId="1CDA9FA6" w14:textId="77777777" w:rsidR="00754C46" w:rsidRPr="004813F5" w:rsidRDefault="00754C46" w:rsidP="00754C46">
      <w:pPr>
        <w:widowControl w:val="0"/>
        <w:numPr>
          <w:ilvl w:val="1"/>
          <w:numId w:val="17"/>
        </w:numPr>
        <w:autoSpaceDE w:val="0"/>
        <w:autoSpaceDN w:val="0"/>
        <w:spacing w:after="60" w:line="276" w:lineRule="auto"/>
        <w:jc w:val="both"/>
        <w:rPr>
          <w:rFonts w:ascii="Times New Roman" w:hAnsi="Times New Roman"/>
          <w:lang w:eastAsia="ar-SA"/>
        </w:rPr>
      </w:pPr>
      <w:r w:rsidRPr="004813F5">
        <w:rPr>
          <w:rFonts w:ascii="Times New Roman" w:hAnsi="Times New Roman"/>
          <w:lang w:eastAsia="ar-SA"/>
        </w:rPr>
        <w:t xml:space="preserve">karą umowną w wysokości 0,2% wynagrodzenia brutto Wykonawcy, o którym mowa w § 4 ust. 1, za każdy dzień zwłoki w wykonaniu przedmiotu umowy względem terminu określonego w § 3 ust. 1 </w:t>
      </w:r>
    </w:p>
    <w:p w14:paraId="0A2B5AAE" w14:textId="77777777" w:rsidR="00754C46" w:rsidRPr="004813F5" w:rsidRDefault="00754C46" w:rsidP="00754C46">
      <w:pPr>
        <w:widowControl w:val="0"/>
        <w:numPr>
          <w:ilvl w:val="1"/>
          <w:numId w:val="17"/>
        </w:numPr>
        <w:autoSpaceDE w:val="0"/>
        <w:autoSpaceDN w:val="0"/>
        <w:spacing w:after="60" w:line="276" w:lineRule="auto"/>
        <w:jc w:val="both"/>
        <w:rPr>
          <w:rFonts w:ascii="Times New Roman" w:hAnsi="Times New Roman"/>
          <w:lang w:eastAsia="ar-SA"/>
        </w:rPr>
      </w:pPr>
      <w:r w:rsidRPr="004813F5">
        <w:rPr>
          <w:rFonts w:ascii="Times New Roman" w:hAnsi="Times New Roman"/>
          <w:lang w:eastAsia="ar-SA"/>
        </w:rPr>
        <w:t xml:space="preserve">karą umowną w wysokości 0,2% wynagrodzenia brutto Wykonawcy, o którym mowa w § </w:t>
      </w:r>
      <w:r>
        <w:rPr>
          <w:rFonts w:ascii="Times New Roman" w:hAnsi="Times New Roman"/>
          <w:lang w:eastAsia="ar-SA"/>
        </w:rPr>
        <w:t>4</w:t>
      </w:r>
      <w:r w:rsidRPr="004813F5">
        <w:rPr>
          <w:rFonts w:ascii="Times New Roman" w:hAnsi="Times New Roman"/>
          <w:lang w:eastAsia="ar-SA"/>
        </w:rPr>
        <w:t xml:space="preserve"> ust. 1 niniejszej umowy, za każdy dzień zwłoki w usunięciu wad stwierdzonych w okresie gwarancji lub rękojmi,</w:t>
      </w:r>
    </w:p>
    <w:p w14:paraId="3C42819B" w14:textId="77777777" w:rsidR="00754C46" w:rsidRDefault="00754C46" w:rsidP="00754C46">
      <w:pPr>
        <w:widowControl w:val="0"/>
        <w:numPr>
          <w:ilvl w:val="1"/>
          <w:numId w:val="17"/>
        </w:numPr>
        <w:autoSpaceDE w:val="0"/>
        <w:autoSpaceDN w:val="0"/>
        <w:spacing w:after="60" w:line="276" w:lineRule="auto"/>
        <w:jc w:val="both"/>
        <w:rPr>
          <w:rFonts w:ascii="Times New Roman" w:hAnsi="Times New Roman"/>
          <w:lang w:eastAsia="ar-SA"/>
        </w:rPr>
      </w:pPr>
      <w:r w:rsidRPr="004813F5">
        <w:rPr>
          <w:rFonts w:ascii="Times New Roman" w:hAnsi="Times New Roman"/>
          <w:lang w:eastAsia="ar-SA"/>
        </w:rPr>
        <w:t xml:space="preserve">karą umowną za zwłokę w realizacji wstępnej diagnozy, o którym mowa w § 7 ust. 5 niniejszej umowy w wysokości 0,2% wynagrodzenia brutto Wykonawcy, o którym mowa w § </w:t>
      </w:r>
      <w:r>
        <w:rPr>
          <w:rFonts w:ascii="Times New Roman" w:hAnsi="Times New Roman"/>
          <w:lang w:eastAsia="ar-SA"/>
        </w:rPr>
        <w:t>4</w:t>
      </w:r>
      <w:r w:rsidRPr="004813F5">
        <w:rPr>
          <w:rFonts w:ascii="Times New Roman" w:hAnsi="Times New Roman"/>
          <w:lang w:eastAsia="ar-SA"/>
        </w:rPr>
        <w:t xml:space="preserve"> ust. 1 niniejszej umowy, za każdą rozpoczętą godzinę zwłoki,  </w:t>
      </w:r>
    </w:p>
    <w:p w14:paraId="5E72DA38" w14:textId="77777777" w:rsidR="00754C46" w:rsidRPr="007F3C2B" w:rsidRDefault="00754C46" w:rsidP="00754C46">
      <w:pPr>
        <w:widowControl w:val="0"/>
        <w:numPr>
          <w:ilvl w:val="1"/>
          <w:numId w:val="17"/>
        </w:numPr>
        <w:autoSpaceDE w:val="0"/>
        <w:autoSpaceDN w:val="0"/>
        <w:spacing w:after="60" w:line="276" w:lineRule="auto"/>
        <w:jc w:val="both"/>
        <w:rPr>
          <w:rFonts w:ascii="Times New Roman" w:hAnsi="Times New Roman"/>
          <w:lang w:eastAsia="ar-SA"/>
        </w:rPr>
      </w:pPr>
      <w:r w:rsidRPr="004813F5">
        <w:rPr>
          <w:rFonts w:ascii="Times New Roman" w:hAnsi="Times New Roman"/>
          <w:lang w:eastAsia="ar-SA"/>
        </w:rPr>
        <w:t>karą umowną za zwłokę w re</w:t>
      </w:r>
      <w:r>
        <w:rPr>
          <w:rFonts w:ascii="Times New Roman" w:hAnsi="Times New Roman"/>
          <w:lang w:eastAsia="ar-SA"/>
        </w:rPr>
        <w:t>akcji serwisu na zgłoszoną awarię</w:t>
      </w:r>
      <w:r w:rsidRPr="004813F5">
        <w:rPr>
          <w:rFonts w:ascii="Times New Roman" w:hAnsi="Times New Roman"/>
          <w:lang w:eastAsia="ar-SA"/>
        </w:rPr>
        <w:t>, o któr</w:t>
      </w:r>
      <w:r>
        <w:rPr>
          <w:rFonts w:ascii="Times New Roman" w:hAnsi="Times New Roman"/>
          <w:lang w:eastAsia="ar-SA"/>
        </w:rPr>
        <w:t>ej</w:t>
      </w:r>
      <w:r w:rsidRPr="004813F5">
        <w:rPr>
          <w:rFonts w:ascii="Times New Roman" w:hAnsi="Times New Roman"/>
          <w:lang w:eastAsia="ar-SA"/>
        </w:rPr>
        <w:t xml:space="preserve"> mowa w § 7 ust. </w:t>
      </w:r>
      <w:r>
        <w:rPr>
          <w:rFonts w:ascii="Times New Roman" w:hAnsi="Times New Roman"/>
          <w:lang w:eastAsia="ar-SA"/>
        </w:rPr>
        <w:t>6</w:t>
      </w:r>
      <w:r w:rsidRPr="004813F5">
        <w:rPr>
          <w:rFonts w:ascii="Times New Roman" w:hAnsi="Times New Roman"/>
          <w:lang w:eastAsia="ar-SA"/>
        </w:rPr>
        <w:t xml:space="preserve"> </w:t>
      </w:r>
      <w:r w:rsidRPr="004813F5">
        <w:rPr>
          <w:rFonts w:ascii="Times New Roman" w:hAnsi="Times New Roman"/>
          <w:lang w:eastAsia="ar-SA"/>
        </w:rPr>
        <w:lastRenderedPageBreak/>
        <w:t xml:space="preserve">niniejszej umowy w wysokości 0,2% wynagrodzenia brutto Wykonawcy, o którym mowa w § </w:t>
      </w:r>
      <w:r>
        <w:rPr>
          <w:rFonts w:ascii="Times New Roman" w:hAnsi="Times New Roman"/>
          <w:lang w:eastAsia="ar-SA"/>
        </w:rPr>
        <w:t>4</w:t>
      </w:r>
      <w:r w:rsidRPr="004813F5">
        <w:rPr>
          <w:rFonts w:ascii="Times New Roman" w:hAnsi="Times New Roman"/>
          <w:lang w:eastAsia="ar-SA"/>
        </w:rPr>
        <w:t xml:space="preserve"> ust. 1 niniejszej umowy, za każdą rozpoczętą godzinę zwłoki,  </w:t>
      </w:r>
    </w:p>
    <w:p w14:paraId="772A780C" w14:textId="77777777" w:rsidR="00754C46" w:rsidRPr="004813F5" w:rsidRDefault="00754C46" w:rsidP="00754C46">
      <w:pPr>
        <w:widowControl w:val="0"/>
        <w:numPr>
          <w:ilvl w:val="1"/>
          <w:numId w:val="17"/>
        </w:numPr>
        <w:autoSpaceDE w:val="0"/>
        <w:autoSpaceDN w:val="0"/>
        <w:spacing w:after="60" w:line="276" w:lineRule="auto"/>
        <w:jc w:val="both"/>
        <w:rPr>
          <w:rFonts w:ascii="Times New Roman" w:hAnsi="Times New Roman"/>
          <w:lang w:eastAsia="ar-SA"/>
        </w:rPr>
      </w:pPr>
      <w:r w:rsidRPr="004813F5">
        <w:rPr>
          <w:rFonts w:ascii="Times New Roman" w:hAnsi="Times New Roman"/>
          <w:lang w:eastAsia="ar-SA"/>
        </w:rPr>
        <w:t xml:space="preserve">karą umowną w wysokości 30% wynagrodzenia brutto Wykonawcy, o którym mowa w § </w:t>
      </w:r>
      <w:r>
        <w:rPr>
          <w:rFonts w:ascii="Times New Roman" w:hAnsi="Times New Roman"/>
          <w:lang w:eastAsia="ar-SA"/>
        </w:rPr>
        <w:t>4</w:t>
      </w:r>
      <w:r w:rsidRPr="004813F5">
        <w:rPr>
          <w:rFonts w:ascii="Times New Roman" w:hAnsi="Times New Roman"/>
          <w:lang w:eastAsia="ar-SA"/>
        </w:rPr>
        <w:t xml:space="preserve"> ust. 1 niniejszej umowy w przypadku odstąpienia od niniejszej Umowy przez którąkolwiek ze Stron z przyczyn leżących po stronie Wykonawcy,</w:t>
      </w:r>
    </w:p>
    <w:p w14:paraId="334C5F2B" w14:textId="77777777" w:rsidR="00754C46" w:rsidRPr="004813F5" w:rsidRDefault="00754C46" w:rsidP="00754C46">
      <w:pPr>
        <w:widowControl w:val="0"/>
        <w:numPr>
          <w:ilvl w:val="0"/>
          <w:numId w:val="17"/>
        </w:numPr>
        <w:autoSpaceDE w:val="0"/>
        <w:autoSpaceDN w:val="0"/>
        <w:spacing w:after="60" w:line="276" w:lineRule="auto"/>
        <w:jc w:val="both"/>
        <w:rPr>
          <w:rFonts w:ascii="Times New Roman" w:hAnsi="Times New Roman"/>
          <w:lang w:eastAsia="ar-SA"/>
        </w:rPr>
      </w:pPr>
      <w:r w:rsidRPr="004813F5">
        <w:rPr>
          <w:rFonts w:ascii="Times New Roman" w:hAnsi="Times New Roman"/>
          <w:lang w:eastAsia="ar-SA"/>
        </w:rPr>
        <w:t>Wykonawca zapłaci Zamawiającemu karę umowną w terminie 5 dni od daty otrzymania wezwania do zapłaty kary. Zamawiający może skierować wezwanie do zapłaty kary w formie pisemnej na adres Wykonawcy wskazany w komparycji niniejszej umowy lub w formie elektronicznej na adres e-mail Wykonawcy: …………………………………… W razie opóźnienia w zapłacie Zamawiający może potrącić należną mu karę z dowolnej należności przysługującej Wykonawcy względem Zamawiającego, na co Wykonawca wyraża zgodę.</w:t>
      </w:r>
    </w:p>
    <w:p w14:paraId="13EBC360" w14:textId="77777777" w:rsidR="00754C46" w:rsidRPr="004813F5" w:rsidRDefault="00754C46" w:rsidP="00754C46">
      <w:pPr>
        <w:widowControl w:val="0"/>
        <w:numPr>
          <w:ilvl w:val="0"/>
          <w:numId w:val="17"/>
        </w:numPr>
        <w:autoSpaceDE w:val="0"/>
        <w:autoSpaceDN w:val="0"/>
        <w:spacing w:after="60" w:line="276" w:lineRule="auto"/>
        <w:jc w:val="both"/>
        <w:rPr>
          <w:rFonts w:ascii="Times New Roman" w:hAnsi="Times New Roman"/>
          <w:lang w:eastAsia="ar-SA"/>
        </w:rPr>
      </w:pPr>
      <w:r w:rsidRPr="004813F5">
        <w:rPr>
          <w:rFonts w:ascii="Times New Roman" w:hAnsi="Times New Roman"/>
          <w:lang w:eastAsia="ar-SA"/>
        </w:rPr>
        <w:t>Łączna maksymalna wysokość kar umownych, jakich może dochodzić Zamawiający od Wykonawcy wynosi 30 % wartości brutto umowy.</w:t>
      </w:r>
    </w:p>
    <w:p w14:paraId="56B2E9AE" w14:textId="77777777" w:rsidR="00754C46" w:rsidRPr="004813F5" w:rsidRDefault="00754C46" w:rsidP="00754C46">
      <w:pPr>
        <w:widowControl w:val="0"/>
        <w:numPr>
          <w:ilvl w:val="0"/>
          <w:numId w:val="17"/>
        </w:numPr>
        <w:autoSpaceDE w:val="0"/>
        <w:autoSpaceDN w:val="0"/>
        <w:spacing w:after="60" w:line="276" w:lineRule="auto"/>
        <w:jc w:val="both"/>
        <w:rPr>
          <w:rFonts w:ascii="Times New Roman" w:hAnsi="Times New Roman"/>
          <w:lang w:eastAsia="ar-SA"/>
        </w:rPr>
      </w:pPr>
      <w:r w:rsidRPr="004813F5">
        <w:rPr>
          <w:rFonts w:ascii="Times New Roman" w:hAnsi="Times New Roman"/>
          <w:lang w:eastAsia="ar-SA"/>
        </w:rPr>
        <w:t xml:space="preserve">Wykonawca jest uprawniony do obciążenia Zamawiającego karą umowną w wysokości 20% wynagrodzenia brutto Wykonawcy, o którym mowa w § </w:t>
      </w:r>
      <w:r>
        <w:rPr>
          <w:rFonts w:ascii="Times New Roman" w:hAnsi="Times New Roman"/>
          <w:lang w:eastAsia="ar-SA"/>
        </w:rPr>
        <w:t>4</w:t>
      </w:r>
      <w:r w:rsidRPr="004813F5">
        <w:rPr>
          <w:rFonts w:ascii="Times New Roman" w:hAnsi="Times New Roman"/>
          <w:lang w:eastAsia="ar-SA"/>
        </w:rPr>
        <w:t xml:space="preserve"> ust. 1 niniejszej umowy w przypadku odstąpienia od niniejszej Umowy przez którąkolwiek ze Stron z przyczyn leżących wyłącznie po stronie Zamawiającego, poza przypadkiem określonym w art. 456 ust. 1 PZP.</w:t>
      </w:r>
    </w:p>
    <w:p w14:paraId="28BB8DB5" w14:textId="77777777" w:rsidR="00754C46" w:rsidRPr="004813F5" w:rsidRDefault="00754C46" w:rsidP="00754C46">
      <w:pPr>
        <w:widowControl w:val="0"/>
        <w:numPr>
          <w:ilvl w:val="0"/>
          <w:numId w:val="17"/>
        </w:numPr>
        <w:autoSpaceDE w:val="0"/>
        <w:autoSpaceDN w:val="0"/>
        <w:spacing w:after="60" w:line="276" w:lineRule="auto"/>
        <w:jc w:val="both"/>
        <w:rPr>
          <w:rFonts w:ascii="Times New Roman" w:hAnsi="Times New Roman"/>
          <w:lang w:eastAsia="ar-SA"/>
        </w:rPr>
      </w:pPr>
      <w:r w:rsidRPr="004813F5">
        <w:rPr>
          <w:rFonts w:ascii="Times New Roman" w:hAnsi="Times New Roman"/>
          <w:lang w:eastAsia="ar-SA"/>
        </w:rPr>
        <w:t>Łączna maksymalna wysokość kar umownych, jakich może dochodzić Wykonawca od Zamawiającego wynosi 20% wartości brutto umowy, o której mowa w § 6 ust. 1.</w:t>
      </w:r>
      <w:r w:rsidRPr="004813F5">
        <w:rPr>
          <w:rFonts w:ascii="Times New Roman" w:hAnsi="Times New Roman"/>
          <w:b/>
          <w:lang w:eastAsia="ar-SA"/>
        </w:rPr>
        <w:t xml:space="preserve"> </w:t>
      </w:r>
    </w:p>
    <w:p w14:paraId="3E3815E5" w14:textId="77777777" w:rsidR="00754C46" w:rsidRPr="004813F5" w:rsidRDefault="00754C46" w:rsidP="00754C46">
      <w:pPr>
        <w:widowControl w:val="0"/>
        <w:numPr>
          <w:ilvl w:val="0"/>
          <w:numId w:val="17"/>
        </w:numPr>
        <w:autoSpaceDE w:val="0"/>
        <w:autoSpaceDN w:val="0"/>
        <w:spacing w:after="60" w:line="276" w:lineRule="auto"/>
        <w:jc w:val="both"/>
        <w:rPr>
          <w:rFonts w:ascii="Times New Roman" w:hAnsi="Times New Roman"/>
          <w:lang w:eastAsia="ar-SA"/>
        </w:rPr>
      </w:pPr>
      <w:r w:rsidRPr="004813F5">
        <w:rPr>
          <w:rFonts w:ascii="Times New Roman" w:hAnsi="Times New Roman"/>
          <w:lang w:eastAsia="ar-SA"/>
        </w:rPr>
        <w:t>Zastrzeżenie kar umownych nie pozbawia Zamawiającego możliwości dochodzenia odszkodowania przewyższającego ich wysokość, na zasadach ogólnych.</w:t>
      </w:r>
    </w:p>
    <w:p w14:paraId="08ACD46D" w14:textId="77777777" w:rsidR="00754C46" w:rsidRPr="00D52BBF" w:rsidRDefault="00754C46" w:rsidP="00754C46">
      <w:pPr>
        <w:keepNext/>
        <w:suppressAutoHyphens/>
        <w:spacing w:before="120" w:after="120" w:line="276" w:lineRule="auto"/>
        <w:jc w:val="center"/>
        <w:rPr>
          <w:rFonts w:ascii="Times New Roman" w:hAnsi="Times New Roman"/>
          <w:b/>
          <w:sz w:val="24"/>
          <w:szCs w:val="24"/>
          <w:lang w:eastAsia="pl-PL"/>
        </w:rPr>
      </w:pPr>
      <w:bookmarkStart w:id="6" w:name="_Hlk213847135"/>
      <w:r w:rsidRPr="00D52BBF">
        <w:rPr>
          <w:rFonts w:ascii="Times New Roman" w:hAnsi="Times New Roman"/>
          <w:b/>
          <w:sz w:val="24"/>
          <w:szCs w:val="24"/>
          <w:lang w:eastAsia="pl-PL"/>
        </w:rPr>
        <w:t xml:space="preserve">§ </w:t>
      </w:r>
      <w:r>
        <w:rPr>
          <w:rFonts w:ascii="Times New Roman" w:hAnsi="Times New Roman"/>
          <w:b/>
          <w:sz w:val="24"/>
          <w:szCs w:val="24"/>
          <w:lang w:eastAsia="pl-PL"/>
        </w:rPr>
        <w:t>9</w:t>
      </w:r>
    </w:p>
    <w:bookmarkEnd w:id="6"/>
    <w:p w14:paraId="695E1217" w14:textId="77777777" w:rsidR="00754C46" w:rsidRPr="00DD3FA5" w:rsidRDefault="00754C46" w:rsidP="00754C46">
      <w:pPr>
        <w:numPr>
          <w:ilvl w:val="0"/>
          <w:numId w:val="7"/>
        </w:numPr>
        <w:spacing w:after="60" w:line="276" w:lineRule="auto"/>
        <w:ind w:left="426"/>
        <w:contextualSpacing/>
        <w:jc w:val="both"/>
        <w:rPr>
          <w:rFonts w:ascii="Times New Roman" w:hAnsi="Times New Roman"/>
          <w:lang w:eastAsia="ar-SA"/>
        </w:rPr>
      </w:pPr>
      <w:r w:rsidRPr="00DD3FA5">
        <w:rPr>
          <w:rFonts w:ascii="Times New Roman" w:hAnsi="Times New Roman"/>
          <w:lang w:eastAsia="ar-SA"/>
        </w:rPr>
        <w:t>Oprócz przypadków wymienionych w Kodeksie cywilnym, innych przepisach obowiązującego prawa, Zamawiającemu przysługuje prawo odstąpienia od Umowy w poniżej opisanych przypadkach:</w:t>
      </w:r>
      <w:r w:rsidRPr="00DD3FA5" w:rsidDel="005E629D">
        <w:rPr>
          <w:rFonts w:ascii="Times New Roman" w:hAnsi="Times New Roman"/>
          <w:lang w:eastAsia="ar-SA"/>
        </w:rPr>
        <w:t xml:space="preserve"> </w:t>
      </w:r>
    </w:p>
    <w:p w14:paraId="58E8FAE8" w14:textId="77777777" w:rsidR="00754C46" w:rsidRPr="00DD3FA5" w:rsidRDefault="00754C46" w:rsidP="00754C46">
      <w:pPr>
        <w:numPr>
          <w:ilvl w:val="0"/>
          <w:numId w:val="8"/>
        </w:numPr>
        <w:spacing w:after="60" w:line="276" w:lineRule="auto"/>
        <w:jc w:val="both"/>
        <w:rPr>
          <w:rFonts w:ascii="Times New Roman" w:hAnsi="Times New Roman"/>
          <w:lang w:eastAsia="ar-SA"/>
        </w:rPr>
      </w:pPr>
      <w:r w:rsidRPr="00DD3FA5">
        <w:rPr>
          <w:rFonts w:ascii="Times New Roman" w:hAnsi="Times New Roman"/>
          <w:lang w:eastAsia="pl-PL"/>
        </w:rPr>
        <w:t xml:space="preserve">w </w:t>
      </w:r>
      <w:r w:rsidRPr="00DD3FA5">
        <w:rPr>
          <w:rFonts w:ascii="Times New Roman" w:hAnsi="Times New Roman"/>
          <w:lang w:eastAsia="ar-SA"/>
        </w:rPr>
        <w:t>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w:t>
      </w:r>
    </w:p>
    <w:p w14:paraId="7CEE8E76" w14:textId="77777777" w:rsidR="00754C46" w:rsidRPr="00DD3FA5" w:rsidRDefault="00754C46" w:rsidP="00754C46">
      <w:pPr>
        <w:numPr>
          <w:ilvl w:val="0"/>
          <w:numId w:val="8"/>
        </w:numPr>
        <w:spacing w:after="60" w:line="276" w:lineRule="auto"/>
        <w:jc w:val="both"/>
        <w:rPr>
          <w:rFonts w:ascii="Times New Roman" w:hAnsi="Times New Roman"/>
          <w:lang w:eastAsia="ar-SA"/>
        </w:rPr>
      </w:pPr>
      <w:r w:rsidRPr="00DD3FA5">
        <w:rPr>
          <w:rFonts w:ascii="Times New Roman" w:hAnsi="Times New Roman"/>
          <w:lang w:eastAsia="ar-SA"/>
        </w:rPr>
        <w:t>otwarcia postępowania likwidacyjnego Wykonawcy,</w:t>
      </w:r>
    </w:p>
    <w:p w14:paraId="66DC528E" w14:textId="77777777" w:rsidR="00754C46" w:rsidRPr="00DD3FA5" w:rsidRDefault="00754C46" w:rsidP="00754C46">
      <w:pPr>
        <w:numPr>
          <w:ilvl w:val="0"/>
          <w:numId w:val="8"/>
        </w:numPr>
        <w:spacing w:after="60" w:line="276" w:lineRule="auto"/>
        <w:jc w:val="both"/>
        <w:rPr>
          <w:rFonts w:ascii="Times New Roman" w:hAnsi="Times New Roman"/>
          <w:lang w:eastAsia="ar-SA"/>
        </w:rPr>
      </w:pPr>
      <w:r w:rsidRPr="00DD3FA5">
        <w:rPr>
          <w:rFonts w:ascii="Times New Roman" w:hAnsi="Times New Roman"/>
          <w:lang w:eastAsia="ar-SA"/>
        </w:rPr>
        <w:t>wykreślenia Wykonawcy z właściwego rejestru lub ewidencji,</w:t>
      </w:r>
    </w:p>
    <w:p w14:paraId="2D57FE02" w14:textId="77777777" w:rsidR="00754C46" w:rsidRPr="00DD3FA5" w:rsidRDefault="00754C46" w:rsidP="00754C46">
      <w:pPr>
        <w:numPr>
          <w:ilvl w:val="0"/>
          <w:numId w:val="8"/>
        </w:numPr>
        <w:spacing w:after="60" w:line="276" w:lineRule="auto"/>
        <w:jc w:val="both"/>
        <w:rPr>
          <w:rFonts w:ascii="Times New Roman" w:hAnsi="Times New Roman"/>
          <w:lang w:eastAsia="ar-SA"/>
        </w:rPr>
      </w:pPr>
      <w:r w:rsidRPr="00DD3FA5">
        <w:rPr>
          <w:rFonts w:ascii="Times New Roman" w:hAnsi="Times New Roman"/>
          <w:lang w:eastAsia="ar-SA"/>
        </w:rPr>
        <w:t>zajęcia majątku Wykonawcy w stopniu uniemożliwiającym mu wykonanie Umowy,</w:t>
      </w:r>
    </w:p>
    <w:p w14:paraId="23B86633" w14:textId="77777777" w:rsidR="00754C46" w:rsidRDefault="00754C46" w:rsidP="00754C46">
      <w:pPr>
        <w:numPr>
          <w:ilvl w:val="0"/>
          <w:numId w:val="8"/>
        </w:numPr>
        <w:spacing w:after="60" w:line="276" w:lineRule="auto"/>
        <w:jc w:val="both"/>
        <w:rPr>
          <w:rFonts w:ascii="Times New Roman" w:hAnsi="Times New Roman"/>
          <w:lang w:eastAsia="ar-SA"/>
        </w:rPr>
      </w:pPr>
      <w:r w:rsidRPr="00DD3FA5">
        <w:rPr>
          <w:rFonts w:ascii="Times New Roman" w:hAnsi="Times New Roman"/>
          <w:lang w:eastAsia="ar-SA"/>
        </w:rPr>
        <w:t>gdy Wykonawca nie rozpoczął realizacji Umowy w wyznaczonym terminie bez uzasadnionych przyczyn lub nie kontynuuje realizacji umowy pomimo wezwania Zamawiającego złożonego na piśmie,</w:t>
      </w:r>
    </w:p>
    <w:p w14:paraId="74357356" w14:textId="77777777" w:rsidR="00754C46" w:rsidRPr="00181672" w:rsidRDefault="00754C46" w:rsidP="00754C46">
      <w:pPr>
        <w:numPr>
          <w:ilvl w:val="0"/>
          <w:numId w:val="8"/>
        </w:numPr>
        <w:spacing w:after="60" w:line="276" w:lineRule="auto"/>
        <w:jc w:val="both"/>
        <w:rPr>
          <w:rFonts w:ascii="Times New Roman" w:hAnsi="Times New Roman"/>
          <w:lang w:eastAsia="ar-SA"/>
        </w:rPr>
      </w:pPr>
      <w:r w:rsidRPr="00181672">
        <w:rPr>
          <w:rFonts w:ascii="Times New Roman" w:hAnsi="Times New Roman"/>
          <w:lang w:eastAsia="ar-SA"/>
        </w:rPr>
        <w:t>gdy Wykonawca pozostaje w zwłoce względem terminu określonego w § 3 ust. 1 Umowy powyżej</w:t>
      </w:r>
      <w:r>
        <w:rPr>
          <w:rFonts w:ascii="Times New Roman" w:hAnsi="Times New Roman"/>
          <w:lang w:eastAsia="ar-SA"/>
        </w:rPr>
        <w:t xml:space="preserve"> 14 dni</w:t>
      </w:r>
      <w:r w:rsidRPr="00181672">
        <w:rPr>
          <w:rFonts w:ascii="Times New Roman" w:hAnsi="Times New Roman"/>
          <w:lang w:eastAsia="ar-SA"/>
        </w:rPr>
        <w:t>,</w:t>
      </w:r>
    </w:p>
    <w:p w14:paraId="4196AF04" w14:textId="77777777" w:rsidR="00754C46" w:rsidRPr="00DD3FA5" w:rsidRDefault="00754C46" w:rsidP="00754C46">
      <w:pPr>
        <w:numPr>
          <w:ilvl w:val="0"/>
          <w:numId w:val="8"/>
        </w:numPr>
        <w:spacing w:after="60" w:line="276" w:lineRule="auto"/>
        <w:jc w:val="both"/>
        <w:rPr>
          <w:rFonts w:ascii="Times New Roman" w:hAnsi="Times New Roman"/>
          <w:lang w:eastAsia="pl-PL"/>
        </w:rPr>
      </w:pPr>
      <w:r w:rsidRPr="00DD3FA5">
        <w:rPr>
          <w:rFonts w:ascii="Times New Roman" w:hAnsi="Times New Roman"/>
          <w:lang w:eastAsia="ar-SA"/>
        </w:rPr>
        <w:t>gdy Wykonawca realizuje przedmiot umowy niezgodnie z postanowieniami określonymi</w:t>
      </w:r>
      <w:r w:rsidRPr="00DD3FA5">
        <w:rPr>
          <w:rFonts w:ascii="Times New Roman" w:hAnsi="Times New Roman"/>
          <w:lang w:eastAsia="pl-PL"/>
        </w:rPr>
        <w:t xml:space="preserve">                        w niniejszej Umowie, pomimo wezwania przez Zamawiającego do prawidłowej realizacji umowy złożonego w formie pisemnej.</w:t>
      </w:r>
    </w:p>
    <w:p w14:paraId="4CC50132" w14:textId="77777777" w:rsidR="00754C46" w:rsidRPr="00DD3FA5" w:rsidRDefault="00754C46" w:rsidP="00754C46">
      <w:pPr>
        <w:numPr>
          <w:ilvl w:val="0"/>
          <w:numId w:val="7"/>
        </w:numPr>
        <w:spacing w:after="60" w:line="276" w:lineRule="auto"/>
        <w:ind w:left="426"/>
        <w:contextualSpacing/>
        <w:jc w:val="both"/>
        <w:rPr>
          <w:rFonts w:ascii="Times New Roman" w:hAnsi="Times New Roman"/>
          <w:lang w:eastAsia="ar-SA"/>
        </w:rPr>
      </w:pPr>
      <w:r w:rsidRPr="00DD3FA5">
        <w:rPr>
          <w:rFonts w:ascii="Times New Roman" w:hAnsi="Times New Roman"/>
          <w:lang w:eastAsia="ar-SA"/>
        </w:rPr>
        <w:t>Wykonawca może zażądać w sytuacjach opisanych w ust. 1 powyżej wyłącznie wynagrodzenia należnego z tytułu wykonania części Umowy.</w:t>
      </w:r>
    </w:p>
    <w:p w14:paraId="3CCBC5B6" w14:textId="77777777" w:rsidR="00754C46" w:rsidRPr="00DD3FA5" w:rsidRDefault="00754C46" w:rsidP="00754C46">
      <w:pPr>
        <w:numPr>
          <w:ilvl w:val="0"/>
          <w:numId w:val="7"/>
        </w:numPr>
        <w:spacing w:after="60" w:line="276" w:lineRule="auto"/>
        <w:ind w:left="426"/>
        <w:contextualSpacing/>
        <w:jc w:val="both"/>
        <w:rPr>
          <w:rFonts w:ascii="Times New Roman" w:hAnsi="Times New Roman"/>
          <w:lang w:eastAsia="ar-SA"/>
        </w:rPr>
      </w:pPr>
      <w:r w:rsidRPr="00DD3FA5">
        <w:rPr>
          <w:rFonts w:ascii="Times New Roman" w:hAnsi="Times New Roman"/>
          <w:lang w:eastAsia="ar-SA"/>
        </w:rPr>
        <w:t>Z dniem dostarczenia Wykonawcy oświadczenia o odstąpieniu odstąpienie uznaje się za skutecznie dokonane.</w:t>
      </w:r>
    </w:p>
    <w:p w14:paraId="706CBC31" w14:textId="77777777" w:rsidR="00754C46" w:rsidRPr="00DD3FA5" w:rsidRDefault="00754C46" w:rsidP="00754C46">
      <w:pPr>
        <w:numPr>
          <w:ilvl w:val="0"/>
          <w:numId w:val="7"/>
        </w:numPr>
        <w:spacing w:after="60" w:line="276" w:lineRule="auto"/>
        <w:ind w:left="426"/>
        <w:contextualSpacing/>
        <w:jc w:val="both"/>
        <w:rPr>
          <w:rFonts w:ascii="Times New Roman" w:hAnsi="Times New Roman"/>
          <w:lang w:eastAsia="ar-SA"/>
        </w:rPr>
      </w:pPr>
      <w:r w:rsidRPr="00DD3FA5">
        <w:rPr>
          <w:rFonts w:ascii="Times New Roman" w:hAnsi="Times New Roman"/>
          <w:lang w:eastAsia="ar-SA"/>
        </w:rPr>
        <w:lastRenderedPageBreak/>
        <w:t>Oświadczenie o odstąpieniu od Umowy powinno nastąpić w formie pisemnej pod rygorem nieważności takiego oświadczenia i musi zawierać uzasadnienie. Termin na złożenie oświadczenia o odstąpieniu wynosi 30 dni od powzięcia wiadomości o okolicznościach uprawniających do odstąpienia od Umowy, a określonych w niniejszym paragrafie.</w:t>
      </w:r>
    </w:p>
    <w:p w14:paraId="167CA548" w14:textId="77777777" w:rsidR="00754C46" w:rsidRPr="00181672" w:rsidRDefault="00754C46" w:rsidP="00754C46">
      <w:pPr>
        <w:numPr>
          <w:ilvl w:val="0"/>
          <w:numId w:val="7"/>
        </w:numPr>
        <w:spacing w:after="60" w:line="276" w:lineRule="auto"/>
        <w:ind w:left="360"/>
        <w:contextualSpacing/>
        <w:jc w:val="both"/>
        <w:rPr>
          <w:rFonts w:ascii="Times New Roman" w:hAnsi="Times New Roman"/>
          <w:sz w:val="24"/>
          <w:szCs w:val="24"/>
          <w:lang w:eastAsia="ar-SA"/>
        </w:rPr>
      </w:pPr>
      <w:r w:rsidRPr="00991A05">
        <w:rPr>
          <w:rFonts w:ascii="Times New Roman" w:hAnsi="Times New Roman"/>
          <w:lang w:eastAsia="ar-SA"/>
        </w:rPr>
        <w:t>Oświadczenie o odstąpieniu od umowy Zamawiający wysyła listem poleconym za zwrotnym potwierdzeniem odbioru albo przez usługę kurierską na adres drugiej Strony podany w Umowie albo w zawiadomieniu o zmianie adresu. Odmowa przyjęcia pisma przez Wykonawcę lub dwukrotna adnotacja poczty „nie podjęto w terminie” (awizo) wywołuje skutki doręczenia</w:t>
      </w:r>
      <w:r w:rsidRPr="00181672">
        <w:rPr>
          <w:rFonts w:ascii="Times New Roman" w:hAnsi="Times New Roman"/>
          <w:sz w:val="24"/>
          <w:szCs w:val="24"/>
          <w:lang w:eastAsia="ar-SA"/>
        </w:rPr>
        <w:t>.</w:t>
      </w:r>
    </w:p>
    <w:p w14:paraId="46DD69D6" w14:textId="77777777" w:rsidR="00754C46" w:rsidRPr="00D52BBF" w:rsidRDefault="00754C46" w:rsidP="00754C46">
      <w:pPr>
        <w:keepNext/>
        <w:suppressAutoHyphens/>
        <w:spacing w:before="120" w:after="120" w:line="276" w:lineRule="auto"/>
        <w:jc w:val="center"/>
        <w:rPr>
          <w:rFonts w:ascii="Times New Roman" w:hAnsi="Times New Roman"/>
          <w:b/>
          <w:sz w:val="24"/>
          <w:szCs w:val="24"/>
          <w:lang w:eastAsia="pl-PL"/>
        </w:rPr>
      </w:pPr>
      <w:r w:rsidRPr="00D52BBF">
        <w:rPr>
          <w:rFonts w:ascii="Times New Roman" w:hAnsi="Times New Roman"/>
          <w:b/>
          <w:sz w:val="24"/>
          <w:szCs w:val="24"/>
          <w:lang w:eastAsia="pl-PL"/>
        </w:rPr>
        <w:t>§ 10</w:t>
      </w:r>
    </w:p>
    <w:p w14:paraId="373216CD" w14:textId="77777777" w:rsidR="00754C46" w:rsidRPr="00D52BBF" w:rsidRDefault="00754C46" w:rsidP="00754C46">
      <w:pPr>
        <w:numPr>
          <w:ilvl w:val="0"/>
          <w:numId w:val="12"/>
        </w:numPr>
        <w:spacing w:after="60" w:line="276" w:lineRule="auto"/>
        <w:contextualSpacing/>
        <w:jc w:val="both"/>
        <w:rPr>
          <w:rFonts w:ascii="Times New Roman" w:hAnsi="Times New Roman"/>
          <w:lang w:eastAsia="ar-SA"/>
        </w:rPr>
      </w:pPr>
      <w:r w:rsidRPr="00D52BBF">
        <w:rPr>
          <w:rFonts w:ascii="Times New Roman" w:hAnsi="Times New Roman"/>
          <w:lang w:eastAsia="pl-PL"/>
        </w:rPr>
        <w:t xml:space="preserve">Zgodnie </w:t>
      </w:r>
      <w:r w:rsidRPr="00D52BBF">
        <w:rPr>
          <w:rFonts w:ascii="Times New Roman" w:hAnsi="Times New Roman"/>
          <w:lang w:eastAsia="ar-SA"/>
        </w:rPr>
        <w:t>z art. 455 ust. 1 pkt 1 PZP Zamawiający przewiduje zmiany postanowień zawartej umowy w stosunku do treści oferty w następujących przypadkach:</w:t>
      </w:r>
    </w:p>
    <w:p w14:paraId="17A18B12" w14:textId="77777777" w:rsidR="00754C46" w:rsidRPr="00D52BBF" w:rsidRDefault="00754C46" w:rsidP="00754C46">
      <w:pPr>
        <w:numPr>
          <w:ilvl w:val="0"/>
          <w:numId w:val="14"/>
        </w:numPr>
        <w:spacing w:after="60" w:line="276" w:lineRule="auto"/>
        <w:jc w:val="both"/>
        <w:rPr>
          <w:rFonts w:ascii="Times New Roman" w:hAnsi="Times New Roman"/>
          <w:lang w:eastAsia="ar-SA"/>
        </w:rPr>
      </w:pPr>
      <w:r w:rsidRPr="00D52BBF">
        <w:rPr>
          <w:rFonts w:ascii="Times New Roman" w:hAnsi="Times New Roman"/>
          <w:lang w:eastAsia="ar-SA"/>
        </w:rPr>
        <w:t xml:space="preserve">Zamawiający dopuszcza możliwość zmiany terminu wykonania umowy </w:t>
      </w:r>
      <w:r w:rsidRPr="00D52BBF">
        <w:rPr>
          <w:rFonts w:ascii="Times New Roman" w:hAnsi="Times New Roman"/>
          <w:lang w:eastAsia="ar-SA"/>
        </w:rPr>
        <w:br/>
        <w:t xml:space="preserve">w przypadku, gdy ze względów organizacyjnych lub technicznych leżących po stronie Zamawiającego trwających dłużej niż 7 dni kalendarzowych, nie było możliwe przystąpienie do wykonania lub kontynuowanie zamówienia, w terminie przewidzianym przez Zamawiającego. W takim przypadku zmiana terminu nastąpi o okres trwania przeszkody nie dłużej jednak niż o 30 dni. </w:t>
      </w:r>
    </w:p>
    <w:p w14:paraId="2B60E7CA" w14:textId="77777777" w:rsidR="00754C46" w:rsidRPr="00D52BBF" w:rsidRDefault="00754C46" w:rsidP="00754C46">
      <w:pPr>
        <w:numPr>
          <w:ilvl w:val="0"/>
          <w:numId w:val="14"/>
        </w:numPr>
        <w:spacing w:after="60" w:line="276" w:lineRule="auto"/>
        <w:jc w:val="both"/>
        <w:rPr>
          <w:rFonts w:ascii="Times New Roman" w:hAnsi="Times New Roman"/>
          <w:lang w:eastAsia="ar-SA"/>
        </w:rPr>
      </w:pPr>
      <w:r w:rsidRPr="00D52BBF">
        <w:rPr>
          <w:rFonts w:ascii="Times New Roman" w:hAnsi="Times New Roman"/>
          <w:lang w:eastAsia="ar-SA"/>
        </w:rPr>
        <w:t xml:space="preserve">dopuszczalne są zmiany postanowień umowy, które wynikają ze zmiany obowiązujących przepisów, jeżeli konieczne będzie dostosowanie postanowień umowy do nowego stanu prawnego. Zmiany w tym zakresie ograniczone będą wyłącznie do dostosowania umowy do zmienionych regulacji prawnych. </w:t>
      </w:r>
    </w:p>
    <w:p w14:paraId="3FA8F757" w14:textId="77777777" w:rsidR="00754C46" w:rsidRPr="00D52BBF" w:rsidRDefault="00754C46" w:rsidP="00754C46">
      <w:pPr>
        <w:numPr>
          <w:ilvl w:val="0"/>
          <w:numId w:val="14"/>
        </w:numPr>
        <w:spacing w:after="60" w:line="276" w:lineRule="auto"/>
        <w:jc w:val="both"/>
        <w:rPr>
          <w:rFonts w:ascii="Times New Roman" w:hAnsi="Times New Roman"/>
          <w:lang w:eastAsia="ar-SA"/>
        </w:rPr>
      </w:pPr>
      <w:r w:rsidRPr="00D52BBF">
        <w:rPr>
          <w:rFonts w:ascii="Times New Roman" w:hAnsi="Times New Roman"/>
          <w:lang w:eastAsia="ar-SA"/>
        </w:rPr>
        <w:t>Zamawiający dopuszcza możliwość wydłużenia terminu realizacji zamówienia gdy wystąpią opóźnienia w wydawaniu decyzji, zezwoleń, uzgodnień, itp.,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 W takim przypadku wydłużenie terminu nastąpi o okres faktycznego opóźnienia nie dłużej jednak niż o 60 dni.</w:t>
      </w:r>
    </w:p>
    <w:p w14:paraId="50259EF8" w14:textId="77777777" w:rsidR="00754C46" w:rsidRPr="00D52BBF" w:rsidRDefault="00754C46" w:rsidP="00754C46">
      <w:pPr>
        <w:numPr>
          <w:ilvl w:val="0"/>
          <w:numId w:val="14"/>
        </w:numPr>
        <w:spacing w:after="60" w:line="276" w:lineRule="auto"/>
        <w:jc w:val="both"/>
        <w:rPr>
          <w:rFonts w:ascii="Times New Roman" w:hAnsi="Times New Roman"/>
          <w:lang w:eastAsia="ar-SA"/>
        </w:rPr>
      </w:pPr>
      <w:r w:rsidRPr="00D52BBF">
        <w:rPr>
          <w:rFonts w:ascii="Times New Roman" w:hAnsi="Times New Roman"/>
          <w:lang w:eastAsia="ar-SA"/>
        </w:rPr>
        <w:t xml:space="preserve">Zamawiający dopuszcza możliwość wydłużenia terminu realizacji zamówienia </w:t>
      </w:r>
      <w:r w:rsidRPr="00D52BBF">
        <w:rPr>
          <w:rFonts w:ascii="Times New Roman" w:hAnsi="Times New Roman"/>
          <w:lang w:eastAsia="ar-SA"/>
        </w:rPr>
        <w:br/>
        <w:t>w przypadku wystąpienia siły wyższej (na przykład: powódź, huragan, trzęsienie ziemi, śnieżyca, uderzenia pioruna, gradobicie, tąpnięcia górnicze, epidemie, pożary, wojna, zamieszki krajowe, strajki, zaprzestania, wstrzymania produkcji sprzętu przez producenta lub organy do tego upoważnione) uniemożliwiającej wykonanie przedmiotu Umowy zgodnie z jej postanowieniami. W takim przypadku wydłużenie terminu nastąpi o okres niezbędny do usunięcia skutków działania siły wyższej nie dłużej jednak niż o 90 dni.</w:t>
      </w:r>
    </w:p>
    <w:p w14:paraId="4E506C2E" w14:textId="77777777" w:rsidR="00754C46" w:rsidRPr="00D52BBF" w:rsidRDefault="00754C46" w:rsidP="00754C46">
      <w:pPr>
        <w:numPr>
          <w:ilvl w:val="0"/>
          <w:numId w:val="14"/>
        </w:numPr>
        <w:spacing w:after="60" w:line="276" w:lineRule="auto"/>
        <w:jc w:val="both"/>
        <w:rPr>
          <w:rFonts w:ascii="Times New Roman" w:hAnsi="Times New Roman"/>
          <w:lang w:eastAsia="ar-SA"/>
        </w:rPr>
      </w:pPr>
      <w:r w:rsidRPr="00D52BBF">
        <w:rPr>
          <w:rFonts w:ascii="Times New Roman" w:hAnsi="Times New Roman"/>
          <w:lang w:eastAsia="ar-SA"/>
        </w:rPr>
        <w:t xml:space="preserve">dopuszczalna jest zmiana wysokości wynagrodzenia należytego Wykonawcy </w:t>
      </w:r>
      <w:r w:rsidRPr="00D52BBF">
        <w:rPr>
          <w:rFonts w:ascii="Times New Roman" w:hAnsi="Times New Roman"/>
          <w:lang w:eastAsia="ar-SA"/>
        </w:rPr>
        <w:br/>
        <w:t>w przypadku zmiany stawki podatku od towarów i usług. W takim przypadku cena netto pozostanie bez zmian, a zwiększenie lub zmniejszenia wynagrodzenia Wykonawcy nastąpi                     o różnicę pomiędzy dotychczasową a aktualną stawką podatku VAT.</w:t>
      </w:r>
    </w:p>
    <w:p w14:paraId="7E53039D" w14:textId="77777777" w:rsidR="00754C46" w:rsidRPr="00D52BBF" w:rsidRDefault="00754C46" w:rsidP="00754C46">
      <w:pPr>
        <w:numPr>
          <w:ilvl w:val="0"/>
          <w:numId w:val="12"/>
        </w:numPr>
        <w:spacing w:after="60" w:line="276" w:lineRule="auto"/>
        <w:contextualSpacing/>
        <w:jc w:val="both"/>
        <w:rPr>
          <w:rFonts w:ascii="Times New Roman" w:hAnsi="Times New Roman"/>
          <w:lang w:eastAsia="pl-PL"/>
        </w:rPr>
      </w:pPr>
      <w:r w:rsidRPr="00D52BBF">
        <w:rPr>
          <w:rFonts w:ascii="Times New Roman" w:hAnsi="Times New Roman"/>
          <w:lang w:eastAsia="ar-SA"/>
        </w:rPr>
        <w:t xml:space="preserve">Wszelkie zmiany Umowy są dokonywane przez umocowanych przedstawicieli </w:t>
      </w:r>
      <w:r w:rsidRPr="00D52BBF">
        <w:rPr>
          <w:rFonts w:ascii="Times New Roman" w:hAnsi="Times New Roman"/>
          <w:lang w:eastAsia="pl-PL"/>
        </w:rPr>
        <w:t>Zamawiającego                    i Wykonawcy w formie pisemnej pod rygorem nieważności, w drodze aneksu do Umowy.</w:t>
      </w:r>
    </w:p>
    <w:p w14:paraId="51BE953F" w14:textId="77777777" w:rsidR="00754C46" w:rsidRPr="00D52BBF" w:rsidRDefault="00754C46" w:rsidP="00754C46">
      <w:pPr>
        <w:numPr>
          <w:ilvl w:val="0"/>
          <w:numId w:val="12"/>
        </w:numPr>
        <w:spacing w:after="60" w:line="276" w:lineRule="auto"/>
        <w:contextualSpacing/>
        <w:jc w:val="both"/>
        <w:rPr>
          <w:rFonts w:ascii="Times New Roman" w:hAnsi="Times New Roman"/>
          <w:lang w:eastAsia="ar-SA"/>
        </w:rPr>
      </w:pPr>
      <w:r w:rsidRPr="00D52BBF">
        <w:rPr>
          <w:rFonts w:ascii="Times New Roman" w:hAnsi="Times New Roman"/>
          <w:lang w:eastAsia="pl-PL"/>
        </w:rPr>
        <w:t>W przypadku konieczności wprowadzenia zmian do umowy Strona zainteresowana przekazuje</w:t>
      </w:r>
      <w:r w:rsidRPr="00D52BBF">
        <w:rPr>
          <w:rFonts w:ascii="Times New Roman" w:hAnsi="Times New Roman"/>
          <w:lang w:eastAsia="ar-SA"/>
        </w:rPr>
        <w:t xml:space="preserve"> drugiej Stronie wniosek na piśmie na adresy wskazane w umowie wraz z opisem zdarzenia lub okoliczności stanowiących podstawę do żądania takiej zmiany.</w:t>
      </w:r>
    </w:p>
    <w:p w14:paraId="17706B6E" w14:textId="77777777" w:rsidR="00754C46" w:rsidRPr="00D52BBF" w:rsidRDefault="00754C46" w:rsidP="00754C46">
      <w:pPr>
        <w:spacing w:after="60" w:line="276" w:lineRule="auto"/>
        <w:ind w:left="357"/>
        <w:jc w:val="both"/>
        <w:rPr>
          <w:rFonts w:ascii="Times New Roman" w:hAnsi="Times New Roman"/>
          <w:lang w:eastAsia="ar-SA"/>
        </w:rPr>
      </w:pPr>
      <w:r w:rsidRPr="00D52BBF">
        <w:rPr>
          <w:rFonts w:ascii="Times New Roman" w:hAnsi="Times New Roman"/>
          <w:lang w:eastAsia="ar-SA"/>
        </w:rPr>
        <w:t xml:space="preserve">Wniosek, o którym mowa powyżej powinien zostać przekazany niezwłocznie, jednakże nie później niż w terminie 5 dni roboczych od dnia, w którym Strona zainteresowana dowiedziała się, lub powinna dowiedzieć się o danym zdarzeniu lub okolicznościach. </w:t>
      </w:r>
    </w:p>
    <w:p w14:paraId="4ED610C2" w14:textId="77777777" w:rsidR="00754C46" w:rsidRPr="00D52BBF" w:rsidRDefault="00754C46" w:rsidP="00754C46">
      <w:pPr>
        <w:spacing w:after="60" w:line="276" w:lineRule="auto"/>
        <w:ind w:left="357"/>
        <w:jc w:val="both"/>
        <w:rPr>
          <w:rFonts w:ascii="Times New Roman" w:hAnsi="Times New Roman"/>
          <w:lang w:eastAsia="ar-SA"/>
        </w:rPr>
      </w:pPr>
      <w:r w:rsidRPr="00D52BBF">
        <w:rPr>
          <w:rFonts w:ascii="Times New Roman" w:hAnsi="Times New Roman"/>
          <w:lang w:eastAsia="ar-SA"/>
        </w:rPr>
        <w:lastRenderedPageBreak/>
        <w:t>Wykonawca zobowiązany jest do dostarczenia wraz z wnioskiem wszelkich innych dokumentów wymaganych Umową uzasadniających żądanie zmiany Umowy, stosownie do zdarzenia lub okoliczności stanowiących podstawę żądania zmiany.</w:t>
      </w:r>
    </w:p>
    <w:p w14:paraId="054DCC5B" w14:textId="77777777" w:rsidR="00754C46" w:rsidRPr="00D52BBF" w:rsidRDefault="00754C46" w:rsidP="00754C46">
      <w:pPr>
        <w:spacing w:after="60" w:line="276" w:lineRule="auto"/>
        <w:ind w:left="357"/>
        <w:jc w:val="both"/>
        <w:rPr>
          <w:rFonts w:ascii="Times New Roman" w:hAnsi="Times New Roman"/>
          <w:lang w:eastAsia="ar-SA"/>
        </w:rPr>
      </w:pPr>
      <w:r w:rsidRPr="00D52BBF">
        <w:rPr>
          <w:rFonts w:ascii="Times New Roman" w:hAnsi="Times New Roman"/>
          <w:lang w:eastAsia="ar-SA"/>
        </w:rPr>
        <w:t xml:space="preserve">W terminie 5 dni roboczych od dnia otrzymania wniosku wraz z uzasadnieniem żądania zmiany Umowy, druga Strona zobowiązana jest do pisemnego ustosunkowania się do zgłoszonego żądania zmiany Umowy. </w:t>
      </w:r>
    </w:p>
    <w:p w14:paraId="14A5656D" w14:textId="77777777" w:rsidR="00754C46" w:rsidRPr="00D52BBF" w:rsidRDefault="00754C46" w:rsidP="00754C46">
      <w:pPr>
        <w:numPr>
          <w:ilvl w:val="0"/>
          <w:numId w:val="12"/>
        </w:numPr>
        <w:spacing w:after="60" w:line="276" w:lineRule="auto"/>
        <w:contextualSpacing/>
        <w:jc w:val="both"/>
        <w:rPr>
          <w:rFonts w:ascii="Times New Roman" w:hAnsi="Times New Roman"/>
          <w:lang w:eastAsia="ar-SA"/>
        </w:rPr>
      </w:pPr>
      <w:r w:rsidRPr="00D52BBF">
        <w:rPr>
          <w:rFonts w:ascii="Times New Roman" w:hAnsi="Times New Roman"/>
          <w:lang w:eastAsia="ar-SA"/>
        </w:rPr>
        <w:t xml:space="preserve">W razie wątpliwości, przyjmuje się, że nie stanowią zmiany Umowy następujące zmiany: </w:t>
      </w:r>
    </w:p>
    <w:p w14:paraId="2830BA13" w14:textId="77777777" w:rsidR="00754C46" w:rsidRPr="00D52BBF" w:rsidRDefault="00754C46" w:rsidP="00754C46">
      <w:pPr>
        <w:numPr>
          <w:ilvl w:val="0"/>
          <w:numId w:val="13"/>
        </w:numPr>
        <w:spacing w:after="60" w:line="276" w:lineRule="auto"/>
        <w:jc w:val="both"/>
        <w:rPr>
          <w:rFonts w:ascii="Times New Roman" w:hAnsi="Times New Roman"/>
          <w:lang w:eastAsia="ar-SA"/>
        </w:rPr>
      </w:pPr>
      <w:r w:rsidRPr="00D52BBF">
        <w:rPr>
          <w:rFonts w:ascii="Times New Roman" w:hAnsi="Times New Roman"/>
          <w:lang w:eastAsia="ar-SA"/>
        </w:rPr>
        <w:t>danych związanych z obsługą administracyjno-organizacyjną Umowy,</w:t>
      </w:r>
    </w:p>
    <w:p w14:paraId="705F3C92" w14:textId="77777777" w:rsidR="00754C46" w:rsidRPr="00D52BBF" w:rsidRDefault="00754C46" w:rsidP="00754C46">
      <w:pPr>
        <w:numPr>
          <w:ilvl w:val="0"/>
          <w:numId w:val="13"/>
        </w:numPr>
        <w:spacing w:after="60" w:line="276" w:lineRule="auto"/>
        <w:jc w:val="both"/>
        <w:rPr>
          <w:rFonts w:ascii="Times New Roman" w:hAnsi="Times New Roman"/>
          <w:lang w:eastAsia="ar-SA"/>
        </w:rPr>
      </w:pPr>
      <w:r w:rsidRPr="00D52BBF">
        <w:rPr>
          <w:rFonts w:ascii="Times New Roman" w:hAnsi="Times New Roman"/>
          <w:lang w:eastAsia="ar-SA"/>
        </w:rPr>
        <w:t xml:space="preserve">danych teleadresowych, </w:t>
      </w:r>
    </w:p>
    <w:p w14:paraId="10A3ACCC" w14:textId="77777777" w:rsidR="00754C46" w:rsidRPr="00D52BBF" w:rsidRDefault="00754C46" w:rsidP="00754C46">
      <w:pPr>
        <w:numPr>
          <w:ilvl w:val="0"/>
          <w:numId w:val="13"/>
        </w:numPr>
        <w:spacing w:after="60" w:line="276" w:lineRule="auto"/>
        <w:jc w:val="both"/>
        <w:rPr>
          <w:rFonts w:ascii="Times New Roman" w:hAnsi="Times New Roman"/>
          <w:lang w:eastAsia="ar-SA"/>
        </w:rPr>
      </w:pPr>
      <w:r w:rsidRPr="00D52BBF">
        <w:rPr>
          <w:rFonts w:ascii="Times New Roman" w:hAnsi="Times New Roman"/>
          <w:lang w:eastAsia="ar-SA"/>
        </w:rPr>
        <w:t>danych rejestrowych, będące następstwem sukcesji uniwersalnej po jednej ze Stron Umowy,</w:t>
      </w:r>
    </w:p>
    <w:p w14:paraId="7228B60B" w14:textId="77777777" w:rsidR="00754C46" w:rsidRPr="00D52BBF" w:rsidRDefault="00754C46" w:rsidP="00754C46">
      <w:pPr>
        <w:numPr>
          <w:ilvl w:val="0"/>
          <w:numId w:val="13"/>
        </w:numPr>
        <w:spacing w:after="60" w:line="276" w:lineRule="auto"/>
        <w:jc w:val="both"/>
        <w:rPr>
          <w:rFonts w:ascii="Times New Roman" w:hAnsi="Times New Roman"/>
          <w:lang w:eastAsia="ar-SA"/>
        </w:rPr>
      </w:pPr>
      <w:r w:rsidRPr="00D52BBF">
        <w:rPr>
          <w:rFonts w:ascii="Times New Roman" w:hAnsi="Times New Roman"/>
          <w:lang w:eastAsia="ar-SA"/>
        </w:rPr>
        <w:t>zmiany danych osób wskazanych w § 7 ust. 2 Umowy.</w:t>
      </w:r>
    </w:p>
    <w:p w14:paraId="1EDCBD15" w14:textId="77777777" w:rsidR="00754C46" w:rsidRPr="00D52BBF" w:rsidRDefault="00754C46" w:rsidP="00754C46">
      <w:pPr>
        <w:keepNext/>
        <w:suppressAutoHyphens/>
        <w:spacing w:before="120" w:after="120" w:line="276" w:lineRule="auto"/>
        <w:jc w:val="center"/>
        <w:rPr>
          <w:rFonts w:ascii="Times New Roman" w:hAnsi="Times New Roman"/>
          <w:b/>
          <w:sz w:val="24"/>
          <w:szCs w:val="24"/>
          <w:lang w:eastAsia="pl-PL"/>
        </w:rPr>
      </w:pPr>
      <w:r w:rsidRPr="00D52BBF">
        <w:rPr>
          <w:rFonts w:ascii="Times New Roman" w:hAnsi="Times New Roman"/>
          <w:b/>
          <w:sz w:val="24"/>
          <w:szCs w:val="24"/>
          <w:lang w:eastAsia="pl-PL"/>
        </w:rPr>
        <w:t>§</w:t>
      </w:r>
      <w:r>
        <w:rPr>
          <w:rFonts w:ascii="Times New Roman" w:hAnsi="Times New Roman"/>
          <w:b/>
          <w:sz w:val="24"/>
          <w:szCs w:val="24"/>
          <w:lang w:eastAsia="pl-PL"/>
        </w:rPr>
        <w:t xml:space="preserve"> </w:t>
      </w:r>
      <w:r w:rsidRPr="00D52BBF">
        <w:rPr>
          <w:rFonts w:ascii="Times New Roman" w:hAnsi="Times New Roman"/>
          <w:b/>
          <w:sz w:val="24"/>
          <w:szCs w:val="24"/>
          <w:lang w:eastAsia="pl-PL"/>
        </w:rPr>
        <w:t>11</w:t>
      </w:r>
    </w:p>
    <w:p w14:paraId="154E967D" w14:textId="77777777" w:rsidR="00754C46" w:rsidRPr="00D52BBF" w:rsidRDefault="00754C46" w:rsidP="00754C46">
      <w:pPr>
        <w:widowControl w:val="0"/>
        <w:numPr>
          <w:ilvl w:val="0"/>
          <w:numId w:val="11"/>
        </w:numPr>
        <w:autoSpaceDE w:val="0"/>
        <w:autoSpaceDN w:val="0"/>
        <w:adjustRightInd w:val="0"/>
        <w:spacing w:after="60" w:line="276" w:lineRule="auto"/>
        <w:ind w:left="426"/>
        <w:jc w:val="both"/>
        <w:rPr>
          <w:rFonts w:ascii="Times New Roman" w:hAnsi="Times New Roman"/>
          <w:lang w:eastAsia="pl-PL"/>
        </w:rPr>
      </w:pPr>
      <w:r w:rsidRPr="00D52BBF">
        <w:rPr>
          <w:rFonts w:ascii="Times New Roman" w:hAnsi="Times New Roman"/>
          <w:lang w:eastAsia="pl-PL"/>
        </w:rPr>
        <w:t>W związku z realizacją niniejszej umowy Zamawiający oświadcza, iż posiada status dużego przedsiębiorcy w rozumieniu przepisów ustawy z dnia 8 marca 2013 r. o przeciwdziałaniu nadmiernym opóźnieniom w transakcjach handlowych (</w:t>
      </w:r>
      <w:proofErr w:type="spellStart"/>
      <w:r w:rsidRPr="00D52BBF">
        <w:rPr>
          <w:rFonts w:ascii="Times New Roman" w:hAnsi="Times New Roman"/>
          <w:lang w:eastAsia="pl-PL"/>
        </w:rPr>
        <w:t>t.j</w:t>
      </w:r>
      <w:proofErr w:type="spellEnd"/>
      <w:r w:rsidRPr="00D52BBF">
        <w:rPr>
          <w:rFonts w:ascii="Times New Roman" w:hAnsi="Times New Roman"/>
          <w:lang w:eastAsia="pl-PL"/>
        </w:rPr>
        <w:t xml:space="preserve">. Dz.U. z 2023 r. poz. 1790 z </w:t>
      </w:r>
      <w:proofErr w:type="spellStart"/>
      <w:r w:rsidRPr="00D52BBF">
        <w:rPr>
          <w:rFonts w:ascii="Times New Roman" w:hAnsi="Times New Roman"/>
          <w:lang w:eastAsia="pl-PL"/>
        </w:rPr>
        <w:t>późn</w:t>
      </w:r>
      <w:proofErr w:type="spellEnd"/>
      <w:r w:rsidRPr="00D52BBF">
        <w:rPr>
          <w:rFonts w:ascii="Times New Roman" w:hAnsi="Times New Roman"/>
          <w:lang w:eastAsia="pl-PL"/>
        </w:rPr>
        <w:t>. zm.).</w:t>
      </w:r>
    </w:p>
    <w:p w14:paraId="02EFF44F" w14:textId="77777777" w:rsidR="00754C46" w:rsidRPr="00D52BBF" w:rsidRDefault="00754C46" w:rsidP="00754C46">
      <w:pPr>
        <w:numPr>
          <w:ilvl w:val="0"/>
          <w:numId w:val="11"/>
        </w:numPr>
        <w:spacing w:after="60" w:line="276" w:lineRule="auto"/>
        <w:ind w:left="426" w:hanging="426"/>
        <w:jc w:val="both"/>
        <w:rPr>
          <w:rFonts w:ascii="Times New Roman" w:hAnsi="Times New Roman"/>
          <w:lang w:eastAsia="pl-PL"/>
        </w:rPr>
      </w:pPr>
      <w:r w:rsidRPr="00D52BBF">
        <w:rPr>
          <w:rFonts w:ascii="Times New Roman" w:hAnsi="Times New Roman"/>
          <w:lang w:eastAsia="pl-PL"/>
        </w:rPr>
        <w:t>Wykonawca nie może bez uzyskania wcześniejszej pisemnej zgody Zamawiającego, przelewać na osoby trzecie jakichkolwiek wierzytelności wynikających z niniejszej umowy, pod rygorem nieważności umowy cesji.</w:t>
      </w:r>
    </w:p>
    <w:p w14:paraId="4A7C2555" w14:textId="77777777" w:rsidR="00754C46" w:rsidRPr="00D52BBF" w:rsidRDefault="00754C46" w:rsidP="00754C46">
      <w:pPr>
        <w:widowControl w:val="0"/>
        <w:numPr>
          <w:ilvl w:val="0"/>
          <w:numId w:val="11"/>
        </w:numPr>
        <w:autoSpaceDE w:val="0"/>
        <w:autoSpaceDN w:val="0"/>
        <w:adjustRightInd w:val="0"/>
        <w:spacing w:after="60" w:line="276" w:lineRule="auto"/>
        <w:ind w:left="426"/>
        <w:jc w:val="both"/>
        <w:rPr>
          <w:rFonts w:ascii="Times New Roman" w:hAnsi="Times New Roman"/>
          <w:lang w:eastAsia="pl-PL"/>
        </w:rPr>
      </w:pPr>
      <w:r w:rsidRPr="00D52BBF">
        <w:rPr>
          <w:rFonts w:ascii="Times New Roman" w:hAnsi="Times New Roman"/>
          <w:lang w:eastAsia="pl-PL"/>
        </w:rPr>
        <w:t>W razie jakichkolwiek sporów lub nieporozumień powstałych między Stronami w związku                          z postanowieniami niniejszej Umowy, Strony powinny dążyć do polubownego ich rozwiązania poprzez negocjacje. Jeżeli jakikolwiek spór lub nieporozumienie powstałe pomiędzy Stronami na tle Umowy nie będzie możliwe do rozwiązania w sposób polubowny, sądem właściwym będzie sąd właściwy dla Zamawiającego.</w:t>
      </w:r>
    </w:p>
    <w:p w14:paraId="17B11549" w14:textId="77777777" w:rsidR="00754C46" w:rsidRPr="00D52BBF" w:rsidRDefault="00754C46" w:rsidP="00754C46">
      <w:pPr>
        <w:widowControl w:val="0"/>
        <w:numPr>
          <w:ilvl w:val="0"/>
          <w:numId w:val="11"/>
        </w:numPr>
        <w:autoSpaceDE w:val="0"/>
        <w:autoSpaceDN w:val="0"/>
        <w:adjustRightInd w:val="0"/>
        <w:spacing w:after="60" w:line="276" w:lineRule="auto"/>
        <w:ind w:left="426"/>
        <w:jc w:val="both"/>
        <w:rPr>
          <w:rFonts w:ascii="Times New Roman" w:hAnsi="Times New Roman"/>
          <w:lang w:eastAsia="pl-PL"/>
        </w:rPr>
      </w:pPr>
      <w:r w:rsidRPr="00D52BBF">
        <w:rPr>
          <w:rFonts w:ascii="Times New Roman" w:hAnsi="Times New Roman"/>
          <w:lang w:eastAsia="pl-PL"/>
        </w:rPr>
        <w:t>Jeżeli jakiekolwiek z postanowień Umowy okaże się z jakichkolwiek względów nieważne, nieskuteczne lub niewykonalne, taka nieważność, bezskuteczność bądź niewykonalność nie wpływa na żadne z pozostałych postanowień Umowy, a Strony będą współpracowały w celu usunięcia nieważnych, bezskutecznych lub niewykonalnych postanowień Umowy mając na względzie intencje i zamiar istniejące w chwili podpisania niniejszej Umowy.</w:t>
      </w:r>
    </w:p>
    <w:p w14:paraId="7F8A4F1B" w14:textId="77777777" w:rsidR="00754C46" w:rsidRPr="00D52BBF" w:rsidRDefault="00754C46" w:rsidP="00754C46">
      <w:pPr>
        <w:numPr>
          <w:ilvl w:val="0"/>
          <w:numId w:val="11"/>
        </w:numPr>
        <w:spacing w:after="0" w:line="276" w:lineRule="auto"/>
        <w:ind w:left="426" w:hanging="426"/>
        <w:jc w:val="both"/>
        <w:rPr>
          <w:rFonts w:ascii="Times New Roman" w:hAnsi="Times New Roman"/>
          <w:lang w:eastAsia="pl-PL"/>
        </w:rPr>
      </w:pPr>
      <w:r w:rsidRPr="00D52BBF">
        <w:rPr>
          <w:rFonts w:ascii="Times New Roman" w:hAnsi="Times New Roman"/>
          <w:lang w:eastAsia="pl-PL"/>
        </w:rPr>
        <w:t>Niniejsza Umowa podlega prawu polskiemu. W sprawach nieuregulowanych Umową będą miały zastosowanie przepisy powszechnie obowiązującego prawa, w szczególności ustawy Prawo zamówień publicznych (</w:t>
      </w:r>
      <w:proofErr w:type="spellStart"/>
      <w:r w:rsidRPr="00D52BBF">
        <w:rPr>
          <w:rFonts w:ascii="Times New Roman" w:hAnsi="Times New Roman"/>
          <w:lang w:eastAsia="pl-PL"/>
        </w:rPr>
        <w:t>t.j</w:t>
      </w:r>
      <w:proofErr w:type="spellEnd"/>
      <w:r w:rsidRPr="00D52BBF">
        <w:rPr>
          <w:rFonts w:ascii="Times New Roman" w:hAnsi="Times New Roman"/>
          <w:lang w:eastAsia="pl-PL"/>
        </w:rPr>
        <w:t>. Dz. U. z 2024 r. poz. 1320) oraz Kodeksu cywilnego (</w:t>
      </w:r>
      <w:proofErr w:type="spellStart"/>
      <w:r w:rsidRPr="00D52BBF">
        <w:rPr>
          <w:rFonts w:ascii="Times New Roman" w:hAnsi="Times New Roman"/>
          <w:lang w:eastAsia="pl-PL"/>
        </w:rPr>
        <w:t>t.j</w:t>
      </w:r>
      <w:proofErr w:type="spellEnd"/>
      <w:r w:rsidRPr="00D52BBF">
        <w:rPr>
          <w:rFonts w:ascii="Times New Roman" w:hAnsi="Times New Roman"/>
          <w:lang w:eastAsia="pl-PL"/>
        </w:rPr>
        <w:t xml:space="preserve">. Dz. U. z 2024 r. poz. 1061 z </w:t>
      </w:r>
      <w:proofErr w:type="spellStart"/>
      <w:r w:rsidRPr="00D52BBF">
        <w:rPr>
          <w:rFonts w:ascii="Times New Roman" w:hAnsi="Times New Roman"/>
          <w:lang w:eastAsia="pl-PL"/>
        </w:rPr>
        <w:t>późn</w:t>
      </w:r>
      <w:proofErr w:type="spellEnd"/>
      <w:r w:rsidRPr="00D52BBF">
        <w:rPr>
          <w:rFonts w:ascii="Times New Roman" w:hAnsi="Times New Roman"/>
          <w:lang w:eastAsia="pl-PL"/>
        </w:rPr>
        <w:t>. zm.).</w:t>
      </w:r>
    </w:p>
    <w:p w14:paraId="7809CAD9" w14:textId="77777777" w:rsidR="00754C46" w:rsidRPr="00253022" w:rsidRDefault="00754C46" w:rsidP="00754C46">
      <w:pPr>
        <w:numPr>
          <w:ilvl w:val="0"/>
          <w:numId w:val="11"/>
        </w:numPr>
        <w:spacing w:after="60" w:line="276" w:lineRule="auto"/>
        <w:ind w:left="426"/>
        <w:jc w:val="both"/>
        <w:rPr>
          <w:rFonts w:ascii="Times New Roman" w:hAnsi="Times New Roman"/>
          <w:b/>
          <w:lang w:eastAsia="pl-PL"/>
        </w:rPr>
      </w:pPr>
      <w:r w:rsidRPr="00D52BBF">
        <w:rPr>
          <w:rFonts w:ascii="Times New Roman" w:hAnsi="Times New Roman"/>
          <w:lang w:eastAsia="pl-PL"/>
        </w:rPr>
        <w:t xml:space="preserve">Umowa została sporządzona w języku polskim w trzech (3) jednobrzmiących egzemplarzach,                      </w:t>
      </w:r>
      <w:r w:rsidRPr="00D52BBF">
        <w:rPr>
          <w:rFonts w:ascii="Times New Roman" w:hAnsi="Times New Roman"/>
          <w:bCs/>
          <w:lang w:eastAsia="pl-PL"/>
        </w:rPr>
        <w:t>w tym jeden egzemplarz dla Wykonawcy i dwa dla Zamawiającego.</w:t>
      </w:r>
    </w:p>
    <w:p w14:paraId="2AB7D368" w14:textId="77777777" w:rsidR="00754C46" w:rsidRPr="00D52BBF" w:rsidRDefault="00754C46" w:rsidP="00754C46">
      <w:pPr>
        <w:keepNext/>
        <w:suppressAutoHyphens/>
        <w:spacing w:before="120" w:after="120" w:line="276" w:lineRule="auto"/>
        <w:jc w:val="center"/>
        <w:rPr>
          <w:rFonts w:ascii="Times New Roman" w:hAnsi="Times New Roman"/>
          <w:b/>
          <w:sz w:val="24"/>
          <w:szCs w:val="24"/>
          <w:lang w:eastAsia="pl-PL"/>
        </w:rPr>
      </w:pPr>
      <w:r w:rsidRPr="00D52BBF">
        <w:rPr>
          <w:rFonts w:ascii="Times New Roman" w:hAnsi="Times New Roman"/>
          <w:b/>
          <w:sz w:val="24"/>
          <w:szCs w:val="24"/>
          <w:lang w:eastAsia="pl-PL"/>
        </w:rPr>
        <w:t>§</w:t>
      </w:r>
      <w:r>
        <w:rPr>
          <w:rFonts w:ascii="Times New Roman" w:hAnsi="Times New Roman"/>
          <w:b/>
          <w:sz w:val="24"/>
          <w:szCs w:val="24"/>
          <w:lang w:eastAsia="pl-PL"/>
        </w:rPr>
        <w:t xml:space="preserve"> </w:t>
      </w:r>
      <w:r w:rsidRPr="00D52BBF">
        <w:rPr>
          <w:rFonts w:ascii="Times New Roman" w:hAnsi="Times New Roman"/>
          <w:b/>
          <w:sz w:val="24"/>
          <w:szCs w:val="24"/>
          <w:lang w:eastAsia="pl-PL"/>
        </w:rPr>
        <w:t>12</w:t>
      </w:r>
    </w:p>
    <w:p w14:paraId="6935F7E6" w14:textId="77777777" w:rsidR="00754C46" w:rsidRPr="00D52BBF" w:rsidRDefault="00754C46" w:rsidP="00754C46">
      <w:pPr>
        <w:widowControl w:val="0"/>
        <w:autoSpaceDE w:val="0"/>
        <w:autoSpaceDN w:val="0"/>
        <w:adjustRightInd w:val="0"/>
        <w:spacing w:after="60" w:line="276" w:lineRule="auto"/>
        <w:ind w:left="426"/>
        <w:jc w:val="both"/>
        <w:rPr>
          <w:rFonts w:ascii="Times New Roman" w:hAnsi="Times New Roman"/>
          <w:lang w:eastAsia="pl-PL"/>
        </w:rPr>
      </w:pPr>
      <w:r w:rsidRPr="00D52BBF">
        <w:rPr>
          <w:rFonts w:ascii="Times New Roman" w:hAnsi="Times New Roman"/>
          <w:lang w:eastAsia="pl-PL"/>
        </w:rPr>
        <w:t>Na podstawie przepisów Rozporządzenia Parlamentu Europejskiego i Rady (EU) 2016/679 z dnia 27 kwietnia 2016 roku w sprawie ochrony osób fizycznych w związku z przetwarzaniem danych osobowych i w sprawie swobodnego przepływu takich danych oraz uchylenia dyrektywy 95/46/WE (zwanego dalej „RODO”) Wykonawca oświadcza, że został poinformowany o tym, iż:</w:t>
      </w:r>
    </w:p>
    <w:p w14:paraId="56741875" w14:textId="77777777" w:rsidR="00754C46" w:rsidRPr="00D52BBF" w:rsidRDefault="00754C46" w:rsidP="00754C46">
      <w:pPr>
        <w:numPr>
          <w:ilvl w:val="0"/>
          <w:numId w:val="10"/>
        </w:numPr>
        <w:shd w:val="clear" w:color="auto" w:fill="FFFFFF"/>
        <w:spacing w:after="60" w:line="276" w:lineRule="auto"/>
        <w:ind w:left="426"/>
        <w:contextualSpacing/>
        <w:jc w:val="both"/>
        <w:textAlignment w:val="baseline"/>
        <w:rPr>
          <w:rFonts w:ascii="Times New Roman" w:hAnsi="Times New Roman"/>
          <w:lang w:eastAsia="ar-SA"/>
        </w:rPr>
      </w:pPr>
      <w:r w:rsidRPr="00D52BBF">
        <w:rPr>
          <w:rFonts w:ascii="Times New Roman" w:hAnsi="Times New Roman"/>
          <w:lang w:eastAsia="ar-SA"/>
        </w:rPr>
        <w:t>Administratorem danych osobowych jest Politechnika Poznańska z siedzibą Pl. Marii Skłodowskiej-Curie 5, e-mail: biuro.rektora@put.poznan.pl, telefon: 61 665 3639,</w:t>
      </w:r>
    </w:p>
    <w:p w14:paraId="3EDB1B8B" w14:textId="77777777" w:rsidR="00754C46" w:rsidRPr="00D52BBF" w:rsidRDefault="00754C46" w:rsidP="00754C46">
      <w:pPr>
        <w:numPr>
          <w:ilvl w:val="0"/>
          <w:numId w:val="10"/>
        </w:numPr>
        <w:shd w:val="clear" w:color="auto" w:fill="FFFFFF"/>
        <w:spacing w:after="60" w:line="276" w:lineRule="auto"/>
        <w:ind w:left="426"/>
        <w:contextualSpacing/>
        <w:jc w:val="both"/>
        <w:textAlignment w:val="baseline"/>
        <w:rPr>
          <w:rFonts w:ascii="Times New Roman" w:hAnsi="Times New Roman"/>
          <w:lang w:eastAsia="ar-SA"/>
        </w:rPr>
      </w:pPr>
      <w:r w:rsidRPr="00D52BBF">
        <w:rPr>
          <w:rFonts w:ascii="Times New Roman" w:hAnsi="Times New Roman"/>
          <w:lang w:eastAsia="ar-SA"/>
        </w:rPr>
        <w:t xml:space="preserve">Administrator wyznaczył Inspektora Ochrony Danych – Pana Piotra Otomańskiego, który nadzoruje prawidłowość przetwarzania danych osobowych na Politechnice Poznańskiej. Z IOD można kontaktować się mailowo, wysyłając wiadomość na adres: </w:t>
      </w:r>
      <w:hyperlink r:id="rId6" w:history="1">
        <w:r w:rsidRPr="00D52BBF">
          <w:rPr>
            <w:rFonts w:ascii="Times New Roman" w:hAnsi="Times New Roman"/>
            <w:u w:val="single"/>
            <w:lang w:eastAsia="ar-SA"/>
          </w:rPr>
          <w:t>iod@put.poznan.pl</w:t>
        </w:r>
      </w:hyperlink>
      <w:r w:rsidRPr="00D52BBF">
        <w:rPr>
          <w:rFonts w:ascii="Times New Roman" w:hAnsi="Times New Roman"/>
          <w:lang w:eastAsia="ar-SA"/>
        </w:rPr>
        <w:t>.,</w:t>
      </w:r>
    </w:p>
    <w:p w14:paraId="76BC7192" w14:textId="77777777" w:rsidR="00754C46" w:rsidRPr="00D52BBF" w:rsidRDefault="00754C46" w:rsidP="00754C46">
      <w:pPr>
        <w:numPr>
          <w:ilvl w:val="0"/>
          <w:numId w:val="10"/>
        </w:numPr>
        <w:shd w:val="clear" w:color="auto" w:fill="FFFFFF"/>
        <w:spacing w:after="60" w:line="276" w:lineRule="auto"/>
        <w:ind w:left="426"/>
        <w:contextualSpacing/>
        <w:jc w:val="both"/>
        <w:textAlignment w:val="baseline"/>
        <w:rPr>
          <w:rFonts w:ascii="Times New Roman" w:hAnsi="Times New Roman"/>
          <w:lang w:eastAsia="ar-SA"/>
        </w:rPr>
      </w:pPr>
      <w:r w:rsidRPr="00D52BBF">
        <w:rPr>
          <w:rFonts w:ascii="Times New Roman" w:hAnsi="Times New Roman"/>
          <w:lang w:eastAsia="ar-SA"/>
        </w:rPr>
        <w:lastRenderedPageBreak/>
        <w:t xml:space="preserve">Dane osobowe będą przetwarzane na podstawie art. 6 ust. 1 lit. b, c, e i f RODO, w celu: </w:t>
      </w:r>
    </w:p>
    <w:p w14:paraId="365DD238" w14:textId="77777777" w:rsidR="00754C46" w:rsidRPr="00D52BBF" w:rsidRDefault="00754C46" w:rsidP="00754C46">
      <w:pPr>
        <w:numPr>
          <w:ilvl w:val="1"/>
          <w:numId w:val="10"/>
        </w:numPr>
        <w:shd w:val="clear" w:color="auto" w:fill="FFFFFF"/>
        <w:spacing w:after="60" w:line="276" w:lineRule="auto"/>
        <w:ind w:left="993"/>
        <w:contextualSpacing/>
        <w:jc w:val="both"/>
        <w:textAlignment w:val="baseline"/>
        <w:rPr>
          <w:rFonts w:ascii="Times New Roman" w:hAnsi="Times New Roman"/>
          <w:lang w:eastAsia="ar-SA"/>
        </w:rPr>
      </w:pPr>
      <w:r w:rsidRPr="00D52BBF">
        <w:rPr>
          <w:rFonts w:ascii="Times New Roman" w:hAnsi="Times New Roman"/>
          <w:lang w:eastAsia="ar-SA"/>
        </w:rPr>
        <w:t>dysponowania danymi osobowymi, przez okres poprzedzający zawarcie Umowy dla potrzeb złożenia oferty lub negocjacji oraz przez okres wykonywania Umowy, jej realizacji, rozliczenia, koordynacji przez osoby fizyczne wskazane do kontaktów roboczych,</w:t>
      </w:r>
    </w:p>
    <w:p w14:paraId="485682A3" w14:textId="77777777" w:rsidR="00754C46" w:rsidRPr="00D52BBF" w:rsidRDefault="00754C46" w:rsidP="00754C46">
      <w:pPr>
        <w:numPr>
          <w:ilvl w:val="1"/>
          <w:numId w:val="10"/>
        </w:numPr>
        <w:shd w:val="clear" w:color="auto" w:fill="FFFFFF"/>
        <w:spacing w:after="60" w:line="276" w:lineRule="auto"/>
        <w:ind w:left="993"/>
        <w:contextualSpacing/>
        <w:jc w:val="both"/>
        <w:textAlignment w:val="baseline"/>
        <w:rPr>
          <w:rFonts w:ascii="Times New Roman" w:hAnsi="Times New Roman"/>
          <w:sz w:val="24"/>
          <w:szCs w:val="24"/>
          <w:lang w:eastAsia="ar-SA"/>
        </w:rPr>
      </w:pPr>
      <w:r w:rsidRPr="00D52BBF">
        <w:rPr>
          <w:rFonts w:ascii="Times New Roman" w:hAnsi="Times New Roman"/>
          <w:sz w:val="24"/>
          <w:szCs w:val="24"/>
          <w:lang w:eastAsia="ar-SA"/>
        </w:rPr>
        <w:t>wypełnienie obowiązków prawnych ciążących na administratorze, w szczególności wynikających z przepisów rachunkowo-podatkowych; z obowiązku archiwizacyjnego, zgodnie z obowiązującymi przepisami prawa,</w:t>
      </w:r>
    </w:p>
    <w:p w14:paraId="39DE8E51" w14:textId="77777777" w:rsidR="00754C46" w:rsidRPr="00D52BBF" w:rsidRDefault="00754C46" w:rsidP="00754C46">
      <w:pPr>
        <w:numPr>
          <w:ilvl w:val="1"/>
          <w:numId w:val="10"/>
        </w:numPr>
        <w:shd w:val="clear" w:color="auto" w:fill="FFFFFF"/>
        <w:spacing w:after="60" w:line="276" w:lineRule="auto"/>
        <w:ind w:left="993"/>
        <w:contextualSpacing/>
        <w:jc w:val="both"/>
        <w:textAlignment w:val="baseline"/>
        <w:rPr>
          <w:rFonts w:ascii="Times New Roman" w:hAnsi="Times New Roman"/>
          <w:lang w:eastAsia="ar-SA"/>
        </w:rPr>
      </w:pPr>
      <w:r w:rsidRPr="00D52BBF">
        <w:rPr>
          <w:rFonts w:ascii="Times New Roman" w:hAnsi="Times New Roman"/>
          <w:lang w:eastAsia="ar-SA"/>
        </w:rPr>
        <w:t>wykonanie zadania realizowanego w interesie publicznym, polegającego w szczególności na prowadzeniu działalności naukowej, świadczeniu usług badawczych oraz transferu wiedzy     i technologii do gospodarki,</w:t>
      </w:r>
    </w:p>
    <w:p w14:paraId="2A0690DE" w14:textId="77777777" w:rsidR="00754C46" w:rsidRPr="00D52BBF" w:rsidRDefault="00754C46" w:rsidP="00754C46">
      <w:pPr>
        <w:numPr>
          <w:ilvl w:val="1"/>
          <w:numId w:val="10"/>
        </w:numPr>
        <w:shd w:val="clear" w:color="auto" w:fill="FFFFFF"/>
        <w:spacing w:after="60" w:line="276" w:lineRule="auto"/>
        <w:ind w:left="993"/>
        <w:contextualSpacing/>
        <w:jc w:val="both"/>
        <w:textAlignment w:val="baseline"/>
        <w:rPr>
          <w:rFonts w:ascii="Times New Roman" w:hAnsi="Times New Roman"/>
          <w:lang w:eastAsia="ar-SA"/>
        </w:rPr>
      </w:pPr>
      <w:r w:rsidRPr="00D52BBF">
        <w:rPr>
          <w:rFonts w:ascii="Times New Roman" w:hAnsi="Times New Roman"/>
          <w:lang w:eastAsia="ar-SA"/>
        </w:rPr>
        <w:t>w celu ustalenia, dochodzenia lub obrony przed ewentualnymi roszczeniami z tytułu realizacji umowy, stanowiących prawnie uzasadniony interes administratora,</w:t>
      </w:r>
    </w:p>
    <w:p w14:paraId="58F06D83" w14:textId="77777777" w:rsidR="00754C46" w:rsidRPr="00D52BBF" w:rsidRDefault="00754C46" w:rsidP="00754C46">
      <w:pPr>
        <w:numPr>
          <w:ilvl w:val="0"/>
          <w:numId w:val="10"/>
        </w:numPr>
        <w:spacing w:after="60" w:line="276" w:lineRule="auto"/>
        <w:ind w:left="426"/>
        <w:contextualSpacing/>
        <w:jc w:val="both"/>
        <w:rPr>
          <w:rFonts w:ascii="Times New Roman" w:hAnsi="Times New Roman"/>
          <w:lang w:eastAsia="ar-SA"/>
        </w:rPr>
      </w:pPr>
      <w:r w:rsidRPr="00D52BBF">
        <w:rPr>
          <w:rFonts w:ascii="Times New Roman" w:hAnsi="Times New Roman"/>
          <w:lang w:eastAsia="ar-SA"/>
        </w:rPr>
        <w:t>Źródłem danych osobowych może być osoba, której dane dotyczą, ale również Strona umowy. Przetwarzane będą następujące kategorie danych: dane osobowe reprezentantów, pracowników/współpracowników – wskazane w treści umowy lub inne dane kontaktowe niezbędne do jej realizacji, koordynacji i rozliczenia, w szczególności: imię i nazwisko, e-mail służbowy, nr telefonu, stopień/tytuł naukowy, funkcja/stanowisko i miejsce pracy.</w:t>
      </w:r>
    </w:p>
    <w:p w14:paraId="1AA624C4" w14:textId="77777777" w:rsidR="00754C46" w:rsidRPr="00D52BBF" w:rsidRDefault="00754C46" w:rsidP="00754C46">
      <w:pPr>
        <w:numPr>
          <w:ilvl w:val="0"/>
          <w:numId w:val="10"/>
        </w:numPr>
        <w:spacing w:after="60" w:line="276" w:lineRule="auto"/>
        <w:ind w:left="426"/>
        <w:contextualSpacing/>
        <w:jc w:val="both"/>
        <w:rPr>
          <w:rFonts w:ascii="Times New Roman" w:hAnsi="Times New Roman"/>
          <w:lang w:eastAsia="ar-SA"/>
        </w:rPr>
      </w:pPr>
      <w:r w:rsidRPr="00D52BBF">
        <w:rPr>
          <w:rFonts w:ascii="Times New Roman" w:hAnsi="Times New Roman"/>
          <w:lang w:eastAsia="ar-SA"/>
        </w:rPr>
        <w:t>Odbiorcami danych mogą być:</w:t>
      </w:r>
    </w:p>
    <w:p w14:paraId="72DD3570" w14:textId="77777777" w:rsidR="00754C46" w:rsidRPr="00D52BBF" w:rsidRDefault="00754C46" w:rsidP="00754C46">
      <w:pPr>
        <w:numPr>
          <w:ilvl w:val="1"/>
          <w:numId w:val="10"/>
        </w:numPr>
        <w:spacing w:after="60" w:line="276" w:lineRule="auto"/>
        <w:ind w:left="993"/>
        <w:contextualSpacing/>
        <w:jc w:val="both"/>
        <w:rPr>
          <w:rFonts w:ascii="Times New Roman" w:hAnsi="Times New Roman"/>
          <w:lang w:eastAsia="ar-SA"/>
        </w:rPr>
      </w:pPr>
      <w:r w:rsidRPr="00D52BBF">
        <w:rPr>
          <w:rFonts w:ascii="Times New Roman" w:hAnsi="Times New Roman"/>
          <w:lang w:eastAsia="ar-SA"/>
        </w:rPr>
        <w:t>organy publiczne i urzędy państwowe lub inne podmioty upoważnione na podstawie przepisów prawa lub wykonujące zadania realizowane w interesie publicznym lub w ramach sprawowania władzy publicznej,</w:t>
      </w:r>
    </w:p>
    <w:p w14:paraId="2B57F968" w14:textId="77777777" w:rsidR="00754C46" w:rsidRPr="00D52BBF" w:rsidRDefault="00754C46" w:rsidP="00754C46">
      <w:pPr>
        <w:numPr>
          <w:ilvl w:val="1"/>
          <w:numId w:val="10"/>
        </w:numPr>
        <w:spacing w:after="60" w:line="276" w:lineRule="auto"/>
        <w:ind w:left="993"/>
        <w:contextualSpacing/>
        <w:jc w:val="both"/>
        <w:rPr>
          <w:rFonts w:ascii="Times New Roman" w:hAnsi="Times New Roman"/>
          <w:lang w:eastAsia="ar-SA"/>
        </w:rPr>
      </w:pPr>
      <w:r w:rsidRPr="00D52BBF">
        <w:rPr>
          <w:rFonts w:ascii="Times New Roman" w:hAnsi="Times New Roman"/>
          <w:lang w:eastAsia="ar-SA"/>
        </w:rPr>
        <w:t>inne podmioty, które na podstawie stosownych umów podpisanych z Politechniką Poznańską przetwarzają dane osobowe dla których administratorem jest Politechnika Poznańska, w szczególności podmioty świadczące dla Administratora obsługę informatyczną,</w:t>
      </w:r>
    </w:p>
    <w:p w14:paraId="6907DE06" w14:textId="77777777" w:rsidR="00754C46" w:rsidRPr="00D52BBF" w:rsidRDefault="00754C46" w:rsidP="00754C46">
      <w:pPr>
        <w:numPr>
          <w:ilvl w:val="0"/>
          <w:numId w:val="10"/>
        </w:numPr>
        <w:spacing w:after="60" w:line="276" w:lineRule="auto"/>
        <w:ind w:left="426"/>
        <w:contextualSpacing/>
        <w:jc w:val="both"/>
        <w:rPr>
          <w:rFonts w:ascii="Times New Roman" w:hAnsi="Times New Roman"/>
          <w:lang w:eastAsia="ar-SA"/>
        </w:rPr>
      </w:pPr>
      <w:r w:rsidRPr="00D52BBF">
        <w:rPr>
          <w:rFonts w:ascii="Times New Roman" w:hAnsi="Times New Roman"/>
          <w:lang w:eastAsia="ar-SA"/>
        </w:rPr>
        <w:t>Administrator będzie przechowywał dane osobowe przez okres niezbędny do udokumentowania czynności z udziałem osób, których dane dotyczą, w związku z podjęciem działań przed zawarciem umowy i jej wykonywania, przez okres wynikający z przepisów rachunkowo-podatkowych. W przypadku potrzeby ustalenia, dochodzenia lub obrony przed roszczeniami z tytułu realizacji niniejszej umowy, do czasu przedawnienia ewentualnych roszczeń. Dokumentacja będzie podlegała archiwizacji, zgodnie z obowiązującymi przepisami prawa,</w:t>
      </w:r>
    </w:p>
    <w:p w14:paraId="6DDD84D0" w14:textId="77777777" w:rsidR="00754C46" w:rsidRPr="00D52BBF" w:rsidRDefault="00754C46" w:rsidP="00754C46">
      <w:pPr>
        <w:numPr>
          <w:ilvl w:val="0"/>
          <w:numId w:val="10"/>
        </w:numPr>
        <w:spacing w:after="60" w:line="276" w:lineRule="auto"/>
        <w:ind w:left="426"/>
        <w:contextualSpacing/>
        <w:jc w:val="both"/>
        <w:rPr>
          <w:rFonts w:ascii="Times New Roman" w:hAnsi="Times New Roman"/>
          <w:lang w:eastAsia="ar-SA"/>
        </w:rPr>
      </w:pPr>
      <w:r w:rsidRPr="00D52BBF">
        <w:rPr>
          <w:rFonts w:ascii="Times New Roman" w:hAnsi="Times New Roman"/>
          <w:lang w:eastAsia="ar-SA"/>
        </w:rPr>
        <w:t>W związku z przetwarzaniem danych osobowych, osobom, których dane dotyczą, przysługują (na zasadach określonych w RODO) następujące uprawnienia: prawo dostępu do treści swoich danych osobowych, sprzeciwu, prawo ich sprostowania, usunięcia, przenoszenia oraz ograniczenia przetwarzania oraz prawo do złożenia skargi do Prezesa Urzędu Ochrony Danych Osobowych,</w:t>
      </w:r>
    </w:p>
    <w:p w14:paraId="663D0A55" w14:textId="77777777" w:rsidR="00754C46" w:rsidRPr="00D52BBF" w:rsidRDefault="00754C46" w:rsidP="00754C46">
      <w:pPr>
        <w:numPr>
          <w:ilvl w:val="0"/>
          <w:numId w:val="10"/>
        </w:numPr>
        <w:spacing w:after="60" w:line="276" w:lineRule="auto"/>
        <w:ind w:left="426"/>
        <w:contextualSpacing/>
        <w:jc w:val="both"/>
        <w:rPr>
          <w:rFonts w:ascii="Times New Roman" w:hAnsi="Times New Roman"/>
          <w:lang w:eastAsia="ar-SA"/>
        </w:rPr>
      </w:pPr>
      <w:r w:rsidRPr="00D52BBF">
        <w:rPr>
          <w:rFonts w:ascii="Times New Roman" w:hAnsi="Times New Roman"/>
          <w:lang w:eastAsia="ar-SA"/>
        </w:rPr>
        <w:t>Dane osobowe nie będą przekazywane do państwa trzeciego lub organizacji międzynarodowej,</w:t>
      </w:r>
    </w:p>
    <w:p w14:paraId="4EC258F0" w14:textId="77777777" w:rsidR="00754C46" w:rsidRPr="00D52BBF" w:rsidRDefault="00754C46" w:rsidP="00754C46">
      <w:pPr>
        <w:numPr>
          <w:ilvl w:val="0"/>
          <w:numId w:val="10"/>
        </w:numPr>
        <w:spacing w:after="60" w:line="276" w:lineRule="auto"/>
        <w:ind w:left="426"/>
        <w:contextualSpacing/>
        <w:jc w:val="both"/>
        <w:rPr>
          <w:rFonts w:ascii="Times New Roman" w:hAnsi="Times New Roman"/>
          <w:lang w:eastAsia="ar-SA"/>
        </w:rPr>
      </w:pPr>
      <w:r w:rsidRPr="00D52BBF">
        <w:rPr>
          <w:rFonts w:ascii="Times New Roman" w:hAnsi="Times New Roman"/>
          <w:lang w:eastAsia="ar-SA"/>
        </w:rPr>
        <w:t>Podanie danych osobowych jest dobrowolne, ale też niezbędne do zawarcia oraz realizacji umowy,</w:t>
      </w:r>
    </w:p>
    <w:p w14:paraId="10DAC4E9" w14:textId="77777777" w:rsidR="00754C46" w:rsidRPr="00D52BBF" w:rsidRDefault="00754C46" w:rsidP="00754C46">
      <w:pPr>
        <w:numPr>
          <w:ilvl w:val="0"/>
          <w:numId w:val="10"/>
        </w:numPr>
        <w:spacing w:after="60" w:line="276" w:lineRule="auto"/>
        <w:ind w:left="426"/>
        <w:contextualSpacing/>
        <w:jc w:val="both"/>
        <w:rPr>
          <w:rFonts w:ascii="Times New Roman" w:hAnsi="Times New Roman"/>
          <w:lang w:eastAsia="ar-SA"/>
        </w:rPr>
      </w:pPr>
      <w:r w:rsidRPr="00D52BBF">
        <w:rPr>
          <w:rFonts w:ascii="Times New Roman" w:hAnsi="Times New Roman"/>
          <w:lang w:eastAsia="ar-SA"/>
        </w:rPr>
        <w:t>Dane osobowe nie będą przetwarzane w sposób zautomatyzowany, w tym również w formie profilowania.</w:t>
      </w:r>
    </w:p>
    <w:p w14:paraId="33C0CA54" w14:textId="77777777" w:rsidR="00754C46" w:rsidRPr="00B127F5" w:rsidRDefault="00754C46" w:rsidP="00754C46">
      <w:pPr>
        <w:spacing w:after="60" w:line="276" w:lineRule="auto"/>
        <w:jc w:val="both"/>
        <w:rPr>
          <w:rFonts w:ascii="Times New Roman" w:hAnsi="Times New Roman"/>
          <w:color w:val="FF0000"/>
          <w:lang w:eastAsia="pl-PL"/>
        </w:rPr>
      </w:pPr>
    </w:p>
    <w:p w14:paraId="061ECE63" w14:textId="77777777" w:rsidR="00754C46" w:rsidRPr="00877CD5" w:rsidRDefault="00754C46" w:rsidP="00754C46">
      <w:pPr>
        <w:spacing w:after="60" w:line="276" w:lineRule="auto"/>
        <w:jc w:val="both"/>
        <w:rPr>
          <w:rFonts w:ascii="Times New Roman" w:hAnsi="Times New Roman"/>
          <w:sz w:val="24"/>
          <w:szCs w:val="24"/>
          <w:lang w:eastAsia="pl-PL"/>
        </w:rPr>
      </w:pPr>
      <w:r w:rsidRPr="00877CD5">
        <w:rPr>
          <w:rFonts w:ascii="Times New Roman" w:hAnsi="Times New Roman"/>
          <w:sz w:val="24"/>
          <w:szCs w:val="24"/>
          <w:lang w:eastAsia="pl-PL"/>
        </w:rPr>
        <w:t>Załączniki do umowy:</w:t>
      </w:r>
    </w:p>
    <w:p w14:paraId="66E06595" w14:textId="77777777" w:rsidR="00754C46" w:rsidRPr="00877CD5" w:rsidRDefault="00754C46" w:rsidP="00754C46">
      <w:pPr>
        <w:spacing w:after="60" w:line="276" w:lineRule="auto"/>
        <w:jc w:val="both"/>
        <w:rPr>
          <w:rFonts w:ascii="Times New Roman" w:hAnsi="Times New Roman"/>
          <w:sz w:val="24"/>
          <w:szCs w:val="24"/>
          <w:lang w:eastAsia="pl-PL"/>
        </w:rPr>
      </w:pPr>
      <w:r w:rsidRPr="00877CD5">
        <w:rPr>
          <w:rFonts w:ascii="Times New Roman" w:hAnsi="Times New Roman"/>
          <w:sz w:val="24"/>
          <w:szCs w:val="24"/>
          <w:lang w:eastAsia="pl-PL"/>
        </w:rPr>
        <w:t xml:space="preserve">Zał. nr 1 – </w:t>
      </w:r>
      <w:r w:rsidRPr="00B1236A">
        <w:rPr>
          <w:rFonts w:ascii="Times New Roman" w:hAnsi="Times New Roman"/>
          <w:b/>
          <w:sz w:val="24"/>
          <w:szCs w:val="24"/>
          <w:lang w:eastAsia="pl-PL"/>
        </w:rPr>
        <w:t>P</w:t>
      </w:r>
      <w:r>
        <w:rPr>
          <w:rFonts w:ascii="Times New Roman" w:hAnsi="Times New Roman"/>
          <w:b/>
          <w:sz w:val="24"/>
          <w:szCs w:val="24"/>
          <w:lang w:eastAsia="pl-PL"/>
        </w:rPr>
        <w:t>rogram Funkcjonalno-Użytkowy)</w:t>
      </w:r>
    </w:p>
    <w:p w14:paraId="49A5F91E" w14:textId="77777777" w:rsidR="00754C46" w:rsidRPr="00877CD5" w:rsidRDefault="00754C46" w:rsidP="00754C46">
      <w:pPr>
        <w:spacing w:after="60" w:line="276" w:lineRule="auto"/>
        <w:jc w:val="both"/>
        <w:rPr>
          <w:rFonts w:ascii="Times New Roman" w:hAnsi="Times New Roman"/>
          <w:sz w:val="24"/>
          <w:szCs w:val="24"/>
          <w:lang w:eastAsia="pl-PL"/>
        </w:rPr>
      </w:pPr>
      <w:r w:rsidRPr="00877CD5" w:rsidDel="00122A1B">
        <w:rPr>
          <w:rFonts w:ascii="Times New Roman" w:hAnsi="Times New Roman"/>
          <w:sz w:val="24"/>
          <w:szCs w:val="24"/>
          <w:lang w:eastAsia="pl-PL"/>
        </w:rPr>
        <w:t xml:space="preserve"> </w:t>
      </w:r>
    </w:p>
    <w:p w14:paraId="7F52D4A1" w14:textId="77777777" w:rsidR="00754C46" w:rsidRPr="00877CD5" w:rsidRDefault="00754C46" w:rsidP="00754C46">
      <w:pPr>
        <w:spacing w:after="60" w:line="276" w:lineRule="auto"/>
        <w:jc w:val="both"/>
        <w:rPr>
          <w:rFonts w:ascii="Times New Roman" w:hAnsi="Times New Roman"/>
          <w:b/>
          <w:sz w:val="24"/>
          <w:szCs w:val="24"/>
          <w:lang w:eastAsia="pl-PL"/>
        </w:rPr>
      </w:pPr>
    </w:p>
    <w:p w14:paraId="27B41170" w14:textId="77777777" w:rsidR="00754C46" w:rsidRPr="00877CD5" w:rsidRDefault="00754C46" w:rsidP="00754C46">
      <w:pPr>
        <w:spacing w:after="60" w:line="276" w:lineRule="auto"/>
        <w:jc w:val="center"/>
        <w:rPr>
          <w:rFonts w:ascii="Times New Roman" w:hAnsi="Times New Roman"/>
          <w:b/>
          <w:sz w:val="24"/>
          <w:szCs w:val="24"/>
          <w:lang w:eastAsia="pl-PL"/>
        </w:rPr>
      </w:pPr>
      <w:r w:rsidRPr="00877CD5">
        <w:rPr>
          <w:rFonts w:ascii="Times New Roman" w:hAnsi="Times New Roman"/>
          <w:b/>
          <w:sz w:val="24"/>
          <w:szCs w:val="24"/>
          <w:lang w:eastAsia="pl-PL"/>
        </w:rPr>
        <w:t>ZAMAWIAJĄCY:</w:t>
      </w:r>
      <w:r w:rsidRPr="00877CD5">
        <w:rPr>
          <w:rFonts w:ascii="Times New Roman" w:hAnsi="Times New Roman"/>
          <w:b/>
          <w:sz w:val="24"/>
          <w:szCs w:val="24"/>
          <w:lang w:eastAsia="pl-PL"/>
        </w:rPr>
        <w:tab/>
      </w:r>
      <w:r w:rsidRPr="00877CD5">
        <w:rPr>
          <w:rFonts w:ascii="Times New Roman" w:hAnsi="Times New Roman"/>
          <w:b/>
          <w:sz w:val="24"/>
          <w:szCs w:val="24"/>
          <w:lang w:eastAsia="pl-PL"/>
        </w:rPr>
        <w:tab/>
      </w:r>
      <w:r w:rsidRPr="00877CD5">
        <w:rPr>
          <w:rFonts w:ascii="Times New Roman" w:hAnsi="Times New Roman"/>
          <w:b/>
          <w:sz w:val="24"/>
          <w:szCs w:val="24"/>
          <w:lang w:eastAsia="pl-PL"/>
        </w:rPr>
        <w:tab/>
      </w:r>
      <w:r w:rsidRPr="00877CD5">
        <w:rPr>
          <w:rFonts w:ascii="Times New Roman" w:hAnsi="Times New Roman"/>
          <w:b/>
          <w:sz w:val="24"/>
          <w:szCs w:val="24"/>
          <w:lang w:eastAsia="pl-PL"/>
        </w:rPr>
        <w:tab/>
      </w:r>
      <w:r w:rsidRPr="00877CD5">
        <w:rPr>
          <w:rFonts w:ascii="Times New Roman" w:hAnsi="Times New Roman"/>
          <w:b/>
          <w:sz w:val="24"/>
          <w:szCs w:val="24"/>
          <w:lang w:eastAsia="pl-PL"/>
        </w:rPr>
        <w:tab/>
      </w:r>
      <w:r w:rsidRPr="00877CD5">
        <w:rPr>
          <w:rFonts w:ascii="Times New Roman" w:hAnsi="Times New Roman"/>
          <w:b/>
          <w:sz w:val="24"/>
          <w:szCs w:val="24"/>
          <w:lang w:eastAsia="pl-PL"/>
        </w:rPr>
        <w:tab/>
      </w:r>
      <w:r w:rsidRPr="00877CD5">
        <w:rPr>
          <w:rFonts w:ascii="Times New Roman" w:hAnsi="Times New Roman"/>
          <w:b/>
          <w:sz w:val="24"/>
          <w:szCs w:val="24"/>
          <w:lang w:eastAsia="pl-PL"/>
        </w:rPr>
        <w:tab/>
      </w:r>
      <w:r w:rsidRPr="00877CD5">
        <w:rPr>
          <w:rFonts w:ascii="Times New Roman" w:hAnsi="Times New Roman"/>
          <w:b/>
          <w:sz w:val="24"/>
          <w:szCs w:val="24"/>
          <w:lang w:eastAsia="pl-PL"/>
        </w:rPr>
        <w:tab/>
        <w:t>WYKONAWCA:</w:t>
      </w:r>
    </w:p>
    <w:p w14:paraId="420DAD5C" w14:textId="77777777" w:rsidR="00754C46" w:rsidRPr="00B127F5" w:rsidRDefault="00754C46" w:rsidP="00754C46">
      <w:pPr>
        <w:spacing w:after="0" w:line="240" w:lineRule="auto"/>
        <w:rPr>
          <w:rFonts w:ascii="Cambria" w:hAnsi="Cambria"/>
          <w:b/>
          <w:color w:val="FF0000"/>
        </w:rPr>
      </w:pPr>
      <w:r w:rsidRPr="00B127F5">
        <w:rPr>
          <w:rFonts w:ascii="Cambria" w:hAnsi="Cambria"/>
          <w:b/>
          <w:color w:val="FF0000"/>
        </w:rPr>
        <w:t xml:space="preserve">                                                      </w:t>
      </w:r>
    </w:p>
    <w:sectPr w:rsidR="00754C46" w:rsidRPr="00B127F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84C85"/>
    <w:multiLevelType w:val="hybridMultilevel"/>
    <w:tmpl w:val="69869FA2"/>
    <w:lvl w:ilvl="0" w:tplc="0415000F">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 w15:restartNumberingAfterBreak="0">
    <w:nsid w:val="0ABD2FBD"/>
    <w:multiLevelType w:val="hybridMultilevel"/>
    <w:tmpl w:val="FD681BD0"/>
    <w:lvl w:ilvl="0" w:tplc="4D005D9E">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15:restartNumberingAfterBreak="0">
    <w:nsid w:val="0BB430BE"/>
    <w:multiLevelType w:val="hybridMultilevel"/>
    <w:tmpl w:val="10980196"/>
    <w:lvl w:ilvl="0" w:tplc="5440A94A">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 w15:restartNumberingAfterBreak="0">
    <w:nsid w:val="0DF821EC"/>
    <w:multiLevelType w:val="hybridMultilevel"/>
    <w:tmpl w:val="070CA904"/>
    <w:lvl w:ilvl="0" w:tplc="670A6B2E">
      <w:start w:val="1"/>
      <w:numFmt w:val="decimal"/>
      <w:lvlText w:val="%1."/>
      <w:lvlJc w:val="left"/>
      <w:pPr>
        <w:ind w:left="720" w:hanging="360"/>
      </w:pPr>
      <w:rPr>
        <w:rFonts w:cs="Times New Roman" w:hint="default"/>
        <w:b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 w15:restartNumberingAfterBreak="0">
    <w:nsid w:val="12766FB7"/>
    <w:multiLevelType w:val="hybridMultilevel"/>
    <w:tmpl w:val="A15CF7F6"/>
    <w:lvl w:ilvl="0" w:tplc="1C425030">
      <w:start w:val="1"/>
      <w:numFmt w:val="decimal"/>
      <w:lvlText w:val="%1)"/>
      <w:lvlJc w:val="left"/>
      <w:pPr>
        <w:ind w:left="786" w:hanging="360"/>
      </w:pPr>
      <w:rPr>
        <w:rFonts w:cs="Times New Roman" w:hint="default"/>
      </w:rPr>
    </w:lvl>
    <w:lvl w:ilvl="1" w:tplc="04150019">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5" w15:restartNumberingAfterBreak="0">
    <w:nsid w:val="1E0D0017"/>
    <w:multiLevelType w:val="hybridMultilevel"/>
    <w:tmpl w:val="B3041410"/>
    <w:lvl w:ilvl="0" w:tplc="BCE4E768">
      <w:start w:val="1"/>
      <w:numFmt w:val="decimal"/>
      <w:lvlText w:val="%1."/>
      <w:lvlJc w:val="left"/>
      <w:pPr>
        <w:ind w:left="360" w:hanging="360"/>
      </w:pPr>
      <w:rPr>
        <w:rFonts w:cs="Times New Roman"/>
        <w:b w:val="0"/>
      </w:rPr>
    </w:lvl>
    <w:lvl w:ilvl="1" w:tplc="04150011">
      <w:start w:val="1"/>
      <w:numFmt w:val="decimal"/>
      <w:lvlText w:val="%2)"/>
      <w:lvlJc w:val="left"/>
      <w:pPr>
        <w:ind w:left="785"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6" w15:restartNumberingAfterBreak="0">
    <w:nsid w:val="21562A7D"/>
    <w:multiLevelType w:val="hybridMultilevel"/>
    <w:tmpl w:val="10980196"/>
    <w:lvl w:ilvl="0" w:tplc="5440A94A">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 w15:restartNumberingAfterBreak="0">
    <w:nsid w:val="23DC6460"/>
    <w:multiLevelType w:val="hybridMultilevel"/>
    <w:tmpl w:val="F7401220"/>
    <w:lvl w:ilvl="0" w:tplc="670A6B2E">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 w15:restartNumberingAfterBreak="0">
    <w:nsid w:val="2ACD268E"/>
    <w:multiLevelType w:val="hybridMultilevel"/>
    <w:tmpl w:val="30B87A16"/>
    <w:lvl w:ilvl="0" w:tplc="E0A2459E">
      <w:start w:val="1"/>
      <w:numFmt w:val="decimal"/>
      <w:lvlText w:val="%1."/>
      <w:lvlJc w:val="left"/>
      <w:pPr>
        <w:ind w:left="357" w:hanging="357"/>
      </w:pPr>
      <w:rPr>
        <w:rFonts w:cs="Times New Roman"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15:restartNumberingAfterBreak="0">
    <w:nsid w:val="2ED72E45"/>
    <w:multiLevelType w:val="hybridMultilevel"/>
    <w:tmpl w:val="95403CD6"/>
    <w:lvl w:ilvl="0" w:tplc="2D6E3FDE">
      <w:start w:val="1"/>
      <w:numFmt w:val="decimal"/>
      <w:lvlText w:val="%1."/>
      <w:lvlJc w:val="left"/>
      <w:pPr>
        <w:ind w:left="720" w:hanging="360"/>
      </w:pPr>
      <w:rPr>
        <w:rFonts w:cs="Times New Roman" w:hint="default"/>
        <w:color w:val="auto"/>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15:restartNumberingAfterBreak="0">
    <w:nsid w:val="361F7385"/>
    <w:multiLevelType w:val="hybridMultilevel"/>
    <w:tmpl w:val="FD681BD0"/>
    <w:lvl w:ilvl="0" w:tplc="4D005D9E">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15:restartNumberingAfterBreak="0">
    <w:nsid w:val="3C2B72BC"/>
    <w:multiLevelType w:val="hybridMultilevel"/>
    <w:tmpl w:val="1B062A70"/>
    <w:lvl w:ilvl="0" w:tplc="7900837C">
      <w:start w:val="1"/>
      <w:numFmt w:val="decimal"/>
      <w:lvlText w:val="%1."/>
      <w:lvlJc w:val="left"/>
      <w:pPr>
        <w:ind w:left="1065" w:hanging="705"/>
      </w:pPr>
      <w:rPr>
        <w:rFonts w:cs="Times New Roman" w:hint="default"/>
        <w:b w:val="0"/>
        <w:bCs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15:restartNumberingAfterBreak="0">
    <w:nsid w:val="3F9B5E59"/>
    <w:multiLevelType w:val="hybridMultilevel"/>
    <w:tmpl w:val="10980196"/>
    <w:lvl w:ilvl="0" w:tplc="5440A94A">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 w15:restartNumberingAfterBreak="0">
    <w:nsid w:val="57813665"/>
    <w:multiLevelType w:val="hybridMultilevel"/>
    <w:tmpl w:val="EE68ACD0"/>
    <w:lvl w:ilvl="0" w:tplc="670A6B2E">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4" w15:restartNumberingAfterBreak="0">
    <w:nsid w:val="59265FD6"/>
    <w:multiLevelType w:val="hybridMultilevel"/>
    <w:tmpl w:val="92DC6D7E"/>
    <w:lvl w:ilvl="0" w:tplc="CA7EE1EA">
      <w:start w:val="1"/>
      <w:numFmt w:val="decimal"/>
      <w:lvlText w:val="%1)"/>
      <w:lvlJc w:val="left"/>
      <w:pPr>
        <w:ind w:left="786" w:hanging="360"/>
      </w:pPr>
      <w:rPr>
        <w:rFonts w:cs="Times New Roman" w:hint="default"/>
      </w:rPr>
    </w:lvl>
    <w:lvl w:ilvl="1" w:tplc="04150019">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15" w15:restartNumberingAfterBreak="0">
    <w:nsid w:val="669658DF"/>
    <w:multiLevelType w:val="hybridMultilevel"/>
    <w:tmpl w:val="476A00D8"/>
    <w:lvl w:ilvl="0" w:tplc="0FC07B66">
      <w:start w:val="1"/>
      <w:numFmt w:val="decimal"/>
      <w:lvlText w:val="%1."/>
      <w:lvlJc w:val="left"/>
      <w:pPr>
        <w:ind w:left="72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 w15:restartNumberingAfterBreak="0">
    <w:nsid w:val="7E17018E"/>
    <w:multiLevelType w:val="hybridMultilevel"/>
    <w:tmpl w:val="E906196A"/>
    <w:lvl w:ilvl="0" w:tplc="F46675DE">
      <w:start w:val="1"/>
      <w:numFmt w:val="decimal"/>
      <w:lvlText w:val="%1."/>
      <w:lvlJc w:val="left"/>
      <w:pPr>
        <w:ind w:left="720" w:hanging="360"/>
      </w:pPr>
      <w:rPr>
        <w:rFonts w:cs="Times New Roman" w:hint="default"/>
        <w:b w:val="0"/>
        <w:i w:val="0"/>
      </w:rPr>
    </w:lvl>
    <w:lvl w:ilvl="1" w:tplc="E4BCB5AA">
      <w:start w:val="1"/>
      <w:numFmt w:val="lowerLetter"/>
      <w:lvlText w:val="%2."/>
      <w:lvlJc w:val="left"/>
      <w:pPr>
        <w:ind w:left="1440" w:hanging="360"/>
      </w:pPr>
      <w:rPr>
        <w:rFonts w:cs="Times New Roman"/>
        <w:i w:val="0"/>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16cid:durableId="433943915">
    <w:abstractNumId w:val="11"/>
  </w:num>
  <w:num w:numId="2" w16cid:durableId="1182278885">
    <w:abstractNumId w:val="15"/>
  </w:num>
  <w:num w:numId="3" w16cid:durableId="598221674">
    <w:abstractNumId w:val="7"/>
  </w:num>
  <w:num w:numId="4" w16cid:durableId="1085759144">
    <w:abstractNumId w:val="16"/>
  </w:num>
  <w:num w:numId="5" w16cid:durableId="2010015315">
    <w:abstractNumId w:val="12"/>
  </w:num>
  <w:num w:numId="6" w16cid:durableId="111747495">
    <w:abstractNumId w:val="2"/>
  </w:num>
  <w:num w:numId="7" w16cid:durableId="1086465685">
    <w:abstractNumId w:val="13"/>
  </w:num>
  <w:num w:numId="8" w16cid:durableId="1933975437">
    <w:abstractNumId w:val="10"/>
  </w:num>
  <w:num w:numId="9" w16cid:durableId="438111338">
    <w:abstractNumId w:val="0"/>
  </w:num>
  <w:num w:numId="10" w16cid:durableId="465469424">
    <w:abstractNumId w:val="3"/>
  </w:num>
  <w:num w:numId="11" w16cid:durableId="403338270">
    <w:abstractNumId w:val="9"/>
  </w:num>
  <w:num w:numId="12" w16cid:durableId="374277256">
    <w:abstractNumId w:val="8"/>
  </w:num>
  <w:num w:numId="13" w16cid:durableId="1583251141">
    <w:abstractNumId w:val="1"/>
  </w:num>
  <w:num w:numId="14" w16cid:durableId="119959509">
    <w:abstractNumId w:val="6"/>
  </w:num>
  <w:num w:numId="15" w16cid:durableId="1008948855">
    <w:abstractNumId w:val="14"/>
  </w:num>
  <w:num w:numId="16" w16cid:durableId="1989625359">
    <w:abstractNumId w:val="4"/>
  </w:num>
  <w:num w:numId="17" w16cid:durableId="132608730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1124"/>
    <w:rsid w:val="00081124"/>
    <w:rsid w:val="00623921"/>
    <w:rsid w:val="0065647F"/>
    <w:rsid w:val="00754C46"/>
    <w:rsid w:val="00AA5AEB"/>
    <w:rsid w:val="00FE60E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153B919-8BF3-4075-B2FA-4D52B7DA3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54C46"/>
    <w:rPr>
      <w:rFonts w:ascii="Calibri" w:eastAsia="Calibri" w:hAnsi="Calibri" w:cs="Times New Roman"/>
      <w:kern w:val="0"/>
      <w14:ligatures w14:val="none"/>
    </w:rPr>
  </w:style>
  <w:style w:type="paragraph" w:styleId="Nagwek1">
    <w:name w:val="heading 1"/>
    <w:basedOn w:val="Normalny"/>
    <w:next w:val="Normalny"/>
    <w:link w:val="Nagwek1Znak"/>
    <w:uiPriority w:val="9"/>
    <w:qFormat/>
    <w:rsid w:val="00081124"/>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gwek2">
    <w:name w:val="heading 2"/>
    <w:basedOn w:val="Normalny"/>
    <w:next w:val="Normalny"/>
    <w:link w:val="Nagwek2Znak"/>
    <w:uiPriority w:val="9"/>
    <w:semiHidden/>
    <w:unhideWhenUsed/>
    <w:qFormat/>
    <w:rsid w:val="00081124"/>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iPriority w:val="9"/>
    <w:semiHidden/>
    <w:unhideWhenUsed/>
    <w:qFormat/>
    <w:rsid w:val="00081124"/>
    <w:pPr>
      <w:keepNext/>
      <w:keepLines/>
      <w:spacing w:before="160" w:after="80"/>
      <w:outlineLvl w:val="2"/>
    </w:pPr>
    <w:rPr>
      <w:rFonts w:eastAsiaTheme="majorEastAsia" w:cstheme="majorBidi"/>
      <w:color w:val="2E74B5" w:themeColor="accent1" w:themeShade="BF"/>
      <w:sz w:val="28"/>
      <w:szCs w:val="28"/>
    </w:rPr>
  </w:style>
  <w:style w:type="paragraph" w:styleId="Nagwek4">
    <w:name w:val="heading 4"/>
    <w:basedOn w:val="Normalny"/>
    <w:next w:val="Normalny"/>
    <w:link w:val="Nagwek4Znak"/>
    <w:uiPriority w:val="9"/>
    <w:semiHidden/>
    <w:unhideWhenUsed/>
    <w:qFormat/>
    <w:rsid w:val="00081124"/>
    <w:pPr>
      <w:keepNext/>
      <w:keepLines/>
      <w:spacing w:before="80" w:after="40"/>
      <w:outlineLvl w:val="3"/>
    </w:pPr>
    <w:rPr>
      <w:rFonts w:eastAsiaTheme="majorEastAsia" w:cstheme="majorBidi"/>
      <w:i/>
      <w:iCs/>
      <w:color w:val="2E74B5" w:themeColor="accent1" w:themeShade="BF"/>
    </w:rPr>
  </w:style>
  <w:style w:type="paragraph" w:styleId="Nagwek5">
    <w:name w:val="heading 5"/>
    <w:basedOn w:val="Normalny"/>
    <w:next w:val="Normalny"/>
    <w:link w:val="Nagwek5Znak"/>
    <w:uiPriority w:val="9"/>
    <w:semiHidden/>
    <w:unhideWhenUsed/>
    <w:qFormat/>
    <w:rsid w:val="00081124"/>
    <w:pPr>
      <w:keepNext/>
      <w:keepLines/>
      <w:spacing w:before="80" w:after="40"/>
      <w:outlineLvl w:val="4"/>
    </w:pPr>
    <w:rPr>
      <w:rFonts w:eastAsiaTheme="majorEastAsia" w:cstheme="majorBidi"/>
      <w:color w:val="2E74B5" w:themeColor="accent1" w:themeShade="BF"/>
    </w:rPr>
  </w:style>
  <w:style w:type="paragraph" w:styleId="Nagwek6">
    <w:name w:val="heading 6"/>
    <w:basedOn w:val="Normalny"/>
    <w:next w:val="Normalny"/>
    <w:link w:val="Nagwek6Znak"/>
    <w:uiPriority w:val="9"/>
    <w:semiHidden/>
    <w:unhideWhenUsed/>
    <w:qFormat/>
    <w:rsid w:val="00081124"/>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081124"/>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081124"/>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081124"/>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Ustp">
    <w:name w:val="Ustęp"/>
    <w:basedOn w:val="Tekstpodstawowy"/>
    <w:link w:val="UstpZnak"/>
    <w:qFormat/>
    <w:rsid w:val="00623921"/>
    <w:pPr>
      <w:suppressAutoHyphens/>
      <w:spacing w:after="60" w:line="276" w:lineRule="auto"/>
      <w:ind w:left="426" w:hanging="426"/>
      <w:jc w:val="both"/>
    </w:pPr>
    <w:rPr>
      <w:rFonts w:ascii="Times New Roman" w:eastAsia="Times New Roman" w:hAnsi="Times New Roman"/>
      <w:sz w:val="24"/>
      <w:szCs w:val="24"/>
      <w:lang w:eastAsia="ar-SA"/>
    </w:rPr>
  </w:style>
  <w:style w:type="character" w:customStyle="1" w:styleId="UstpZnak">
    <w:name w:val="Ustęp Znak"/>
    <w:basedOn w:val="TekstpodstawowyZnak"/>
    <w:link w:val="Ustp"/>
    <w:rsid w:val="00623921"/>
    <w:rPr>
      <w:rFonts w:ascii="Times New Roman" w:eastAsia="Times New Roman" w:hAnsi="Times New Roman" w:cs="Times New Roman"/>
      <w:sz w:val="24"/>
      <w:szCs w:val="24"/>
      <w:lang w:eastAsia="ar-SA"/>
    </w:rPr>
  </w:style>
  <w:style w:type="paragraph" w:styleId="Tekstpodstawowy">
    <w:name w:val="Body Text"/>
    <w:basedOn w:val="Normalny"/>
    <w:link w:val="TekstpodstawowyZnak"/>
    <w:uiPriority w:val="99"/>
    <w:semiHidden/>
    <w:unhideWhenUsed/>
    <w:rsid w:val="00623921"/>
    <w:pPr>
      <w:spacing w:after="120"/>
    </w:pPr>
  </w:style>
  <w:style w:type="character" w:customStyle="1" w:styleId="TekstpodstawowyZnak">
    <w:name w:val="Tekst podstawowy Znak"/>
    <w:basedOn w:val="Domylnaczcionkaakapitu"/>
    <w:link w:val="Tekstpodstawowy"/>
    <w:uiPriority w:val="99"/>
    <w:semiHidden/>
    <w:rsid w:val="00623921"/>
  </w:style>
  <w:style w:type="character" w:customStyle="1" w:styleId="Nagwek1Znak">
    <w:name w:val="Nagłówek 1 Znak"/>
    <w:basedOn w:val="Domylnaczcionkaakapitu"/>
    <w:link w:val="Nagwek1"/>
    <w:uiPriority w:val="9"/>
    <w:rsid w:val="00081124"/>
    <w:rPr>
      <w:rFonts w:asciiTheme="majorHAnsi" w:eastAsiaTheme="majorEastAsia" w:hAnsiTheme="majorHAnsi" w:cstheme="majorBidi"/>
      <w:color w:val="2E74B5" w:themeColor="accent1" w:themeShade="BF"/>
      <w:sz w:val="40"/>
      <w:szCs w:val="40"/>
    </w:rPr>
  </w:style>
  <w:style w:type="character" w:customStyle="1" w:styleId="Nagwek2Znak">
    <w:name w:val="Nagłówek 2 Znak"/>
    <w:basedOn w:val="Domylnaczcionkaakapitu"/>
    <w:link w:val="Nagwek2"/>
    <w:uiPriority w:val="9"/>
    <w:semiHidden/>
    <w:rsid w:val="00081124"/>
    <w:rPr>
      <w:rFonts w:asciiTheme="majorHAnsi" w:eastAsiaTheme="majorEastAsia" w:hAnsiTheme="majorHAnsi" w:cstheme="majorBidi"/>
      <w:color w:val="2E74B5" w:themeColor="accent1" w:themeShade="BF"/>
      <w:sz w:val="32"/>
      <w:szCs w:val="32"/>
    </w:rPr>
  </w:style>
  <w:style w:type="character" w:customStyle="1" w:styleId="Nagwek3Znak">
    <w:name w:val="Nagłówek 3 Znak"/>
    <w:basedOn w:val="Domylnaczcionkaakapitu"/>
    <w:link w:val="Nagwek3"/>
    <w:uiPriority w:val="9"/>
    <w:semiHidden/>
    <w:rsid w:val="00081124"/>
    <w:rPr>
      <w:rFonts w:eastAsiaTheme="majorEastAsia" w:cstheme="majorBidi"/>
      <w:color w:val="2E74B5" w:themeColor="accent1" w:themeShade="BF"/>
      <w:sz w:val="28"/>
      <w:szCs w:val="28"/>
    </w:rPr>
  </w:style>
  <w:style w:type="character" w:customStyle="1" w:styleId="Nagwek4Znak">
    <w:name w:val="Nagłówek 4 Znak"/>
    <w:basedOn w:val="Domylnaczcionkaakapitu"/>
    <w:link w:val="Nagwek4"/>
    <w:uiPriority w:val="9"/>
    <w:semiHidden/>
    <w:rsid w:val="00081124"/>
    <w:rPr>
      <w:rFonts w:eastAsiaTheme="majorEastAsia" w:cstheme="majorBidi"/>
      <w:i/>
      <w:iCs/>
      <w:color w:val="2E74B5" w:themeColor="accent1" w:themeShade="BF"/>
    </w:rPr>
  </w:style>
  <w:style w:type="character" w:customStyle="1" w:styleId="Nagwek5Znak">
    <w:name w:val="Nagłówek 5 Znak"/>
    <w:basedOn w:val="Domylnaczcionkaakapitu"/>
    <w:link w:val="Nagwek5"/>
    <w:uiPriority w:val="9"/>
    <w:semiHidden/>
    <w:rsid w:val="00081124"/>
    <w:rPr>
      <w:rFonts w:eastAsiaTheme="majorEastAsia" w:cstheme="majorBidi"/>
      <w:color w:val="2E74B5" w:themeColor="accent1" w:themeShade="BF"/>
    </w:rPr>
  </w:style>
  <w:style w:type="character" w:customStyle="1" w:styleId="Nagwek6Znak">
    <w:name w:val="Nagłówek 6 Znak"/>
    <w:basedOn w:val="Domylnaczcionkaakapitu"/>
    <w:link w:val="Nagwek6"/>
    <w:uiPriority w:val="9"/>
    <w:semiHidden/>
    <w:rsid w:val="0008112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081124"/>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08112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081124"/>
    <w:rPr>
      <w:rFonts w:eastAsiaTheme="majorEastAsia" w:cstheme="majorBidi"/>
      <w:color w:val="272727" w:themeColor="text1" w:themeTint="D8"/>
    </w:rPr>
  </w:style>
  <w:style w:type="paragraph" w:styleId="Tytu">
    <w:name w:val="Title"/>
    <w:basedOn w:val="Normalny"/>
    <w:next w:val="Normalny"/>
    <w:link w:val="TytuZnak"/>
    <w:uiPriority w:val="10"/>
    <w:qFormat/>
    <w:rsid w:val="0008112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08112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08112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08112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081124"/>
    <w:pPr>
      <w:spacing w:before="160"/>
      <w:jc w:val="center"/>
    </w:pPr>
    <w:rPr>
      <w:i/>
      <w:iCs/>
      <w:color w:val="404040" w:themeColor="text1" w:themeTint="BF"/>
    </w:rPr>
  </w:style>
  <w:style w:type="character" w:customStyle="1" w:styleId="CytatZnak">
    <w:name w:val="Cytat Znak"/>
    <w:basedOn w:val="Domylnaczcionkaakapitu"/>
    <w:link w:val="Cytat"/>
    <w:uiPriority w:val="29"/>
    <w:rsid w:val="00081124"/>
    <w:rPr>
      <w:i/>
      <w:iCs/>
      <w:color w:val="404040" w:themeColor="text1" w:themeTint="BF"/>
    </w:rPr>
  </w:style>
  <w:style w:type="paragraph" w:styleId="Akapitzlist">
    <w:name w:val="List Paragraph"/>
    <w:aliases w:val="L1,Numerowanie,Akapit z listą5,CW_Lista,Wypunktowanie,normalny tekst,2 heading,A_wyliczenie,K-P_odwolanie,maz_wyliczenie,opis dzialania"/>
    <w:basedOn w:val="Normalny"/>
    <w:link w:val="AkapitzlistZnak"/>
    <w:uiPriority w:val="99"/>
    <w:qFormat/>
    <w:rsid w:val="00081124"/>
    <w:pPr>
      <w:ind w:left="720"/>
      <w:contextualSpacing/>
    </w:pPr>
  </w:style>
  <w:style w:type="character" w:styleId="Wyrnienieintensywne">
    <w:name w:val="Intense Emphasis"/>
    <w:basedOn w:val="Domylnaczcionkaakapitu"/>
    <w:uiPriority w:val="21"/>
    <w:qFormat/>
    <w:rsid w:val="00081124"/>
    <w:rPr>
      <w:i/>
      <w:iCs/>
      <w:color w:val="2E74B5" w:themeColor="accent1" w:themeShade="BF"/>
    </w:rPr>
  </w:style>
  <w:style w:type="paragraph" w:styleId="Cytatintensywny">
    <w:name w:val="Intense Quote"/>
    <w:basedOn w:val="Normalny"/>
    <w:next w:val="Normalny"/>
    <w:link w:val="CytatintensywnyZnak"/>
    <w:uiPriority w:val="30"/>
    <w:qFormat/>
    <w:rsid w:val="00081124"/>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sid w:val="00081124"/>
    <w:rPr>
      <w:i/>
      <w:iCs/>
      <w:color w:val="2E74B5" w:themeColor="accent1" w:themeShade="BF"/>
    </w:rPr>
  </w:style>
  <w:style w:type="character" w:styleId="Odwoanieintensywne">
    <w:name w:val="Intense Reference"/>
    <w:basedOn w:val="Domylnaczcionkaakapitu"/>
    <w:uiPriority w:val="32"/>
    <w:qFormat/>
    <w:rsid w:val="00081124"/>
    <w:rPr>
      <w:b/>
      <w:bCs/>
      <w:smallCaps/>
      <w:color w:val="2E74B5" w:themeColor="accent1" w:themeShade="BF"/>
      <w:spacing w:val="5"/>
    </w:rPr>
  </w:style>
  <w:style w:type="character" w:customStyle="1" w:styleId="AkapitzlistZnak">
    <w:name w:val="Akapit z listą Znak"/>
    <w:aliases w:val="L1 Znak,Numerowanie Znak,Akapit z listą5 Znak,CW_Lista Znak,Wypunktowanie Znak,normalny tekst Znak,2 heading Znak,A_wyliczenie Znak,K-P_odwolanie Znak,maz_wyliczenie Znak,opis dzialania Znak"/>
    <w:link w:val="Akapitzlist"/>
    <w:uiPriority w:val="99"/>
    <w:locked/>
    <w:rsid w:val="00754C46"/>
  </w:style>
  <w:style w:type="paragraph" w:customStyle="1" w:styleId="Style24">
    <w:name w:val="Style24"/>
    <w:basedOn w:val="Normalny"/>
    <w:uiPriority w:val="99"/>
    <w:rsid w:val="00754C46"/>
    <w:pPr>
      <w:widowControl w:val="0"/>
      <w:autoSpaceDE w:val="0"/>
      <w:autoSpaceDN w:val="0"/>
      <w:adjustRightInd w:val="0"/>
      <w:spacing w:after="0" w:line="240" w:lineRule="auto"/>
      <w:jc w:val="both"/>
    </w:pPr>
    <w:rPr>
      <w:rFonts w:ascii="Arial" w:eastAsia="Times New Roman" w:hAnsi="Arial" w:cs="Arial"/>
      <w:sz w:val="24"/>
      <w:szCs w:val="24"/>
      <w:lang w:eastAsia="pl-PL"/>
    </w:rPr>
  </w:style>
  <w:style w:type="character" w:styleId="Hipercze">
    <w:name w:val="Hyperlink"/>
    <w:basedOn w:val="Domylnaczcionkaakapitu"/>
    <w:uiPriority w:val="99"/>
    <w:rsid w:val="00754C46"/>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od@put.poznan.pl" TargetMode="External"/><Relationship Id="rId5" Type="http://schemas.openxmlformats.org/officeDocument/2006/relationships/hyperlink" Target="mailto:maciej.szaj@put.poznan.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3982</Words>
  <Characters>23893</Characters>
  <Application>Microsoft Office Word</Application>
  <DocSecurity>0</DocSecurity>
  <Lines>199</Lines>
  <Paragraphs>55</Paragraphs>
  <ScaleCrop>false</ScaleCrop>
  <Company/>
  <LinksUpToDate>false</LinksUpToDate>
  <CharactersWithSpaces>27820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 Ślesińska</dc:creator>
  <cp:keywords/>
  <dc:description/>
  <cp:lastModifiedBy>Agnieszka Ślesińska</cp:lastModifiedBy>
  <cp:revision>2</cp:revision>
  <dcterms:created xsi:type="dcterms:W3CDTF">2026-04-28T10:22:00Z</dcterms:created>
  <dcterms:modified xsi:type="dcterms:W3CDTF">2026-04-28T10:22:00Z</dcterms:modified>
</cp:coreProperties>
</file>